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BE3" w14:textId="4971D992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bCs/>
          <w:lang w:eastAsia="pl-PL"/>
        </w:rPr>
        <w:t>62.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2021</w:t>
      </w:r>
    </w:p>
    <w:p w14:paraId="49E2DF40" w14:textId="68B21297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1F9B87A6" w14:textId="663AA2CB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8 czerwca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2CAFA646" w14:textId="77777777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98AA365" w14:textId="77777777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06AB3CFA" w14:textId="77777777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41368094" w14:textId="6BA962C5" w:rsidR="00001B13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5977DD2F" w14:textId="5A80CB95" w:rsidR="008F1B2C" w:rsidRDefault="008F1B2C" w:rsidP="008F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 xml:space="preserve">Na podstawie art. 30 ust. 2 pkt 4, art. 60 ust. 2 pkt 5 ustawy z dnia 8 marca 1990 r. </w:t>
      </w:r>
      <w:r>
        <w:rPr>
          <w:rFonts w:ascii="Times New Roman" w:eastAsia="Calibri" w:hAnsi="Times New Roman"/>
          <w:lang w:eastAsia="pl-PL"/>
        </w:rPr>
        <w:br/>
        <w:t>o samorządzie gminnym (</w:t>
      </w:r>
      <w:r w:rsidRPr="00001B13">
        <w:rPr>
          <w:rFonts w:ascii="Times New Roman" w:eastAsia="Calibri" w:hAnsi="Times New Roman" w:cs="Times New Roman"/>
          <w:lang w:eastAsia="pl-PL"/>
        </w:rPr>
        <w:t>Dz. U. z 2020 r. poz. 713 z późn. zm.</w:t>
      </w:r>
      <w:r>
        <w:rPr>
          <w:rFonts w:ascii="Times New Roman" w:eastAsia="Calibri" w:hAnsi="Times New Roman"/>
          <w:lang w:eastAsia="pl-PL"/>
        </w:rPr>
        <w:t xml:space="preserve">), </w:t>
      </w:r>
      <w:r w:rsidRPr="00C24FD8">
        <w:rPr>
          <w:rFonts w:ascii="Times New Roman" w:eastAsia="Calibri" w:hAnsi="Times New Roman" w:cs="Times New Roman"/>
          <w:lang w:eastAsia="pl-PL"/>
        </w:rPr>
        <w:t xml:space="preserve">art. </w:t>
      </w:r>
      <w:r>
        <w:rPr>
          <w:rFonts w:ascii="Times New Roman" w:eastAsia="Calibri" w:hAnsi="Times New Roman" w:cs="Times New Roman"/>
          <w:lang w:eastAsia="pl-PL"/>
        </w:rPr>
        <w:t xml:space="preserve">257 pkt 1 i 3, </w:t>
      </w:r>
      <w:r w:rsidRPr="00001B13">
        <w:rPr>
          <w:rFonts w:ascii="Times New Roman" w:eastAsia="Calibri" w:hAnsi="Times New Roman" w:cs="Times New Roman"/>
          <w:lang w:eastAsia="pl-PL"/>
        </w:rPr>
        <w:t xml:space="preserve">art. 222 ust. 4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C24FD8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C24FD8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/>
          <w:lang w:eastAsia="pl-PL"/>
        </w:rPr>
        <w:t>), Wójt Gminy Złotów zarządza, co następuje:</w:t>
      </w:r>
    </w:p>
    <w:p w14:paraId="5C3F022C" w14:textId="78432D52" w:rsidR="008F1B2C" w:rsidRDefault="008F1B2C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06EF6E2" w14:textId="0AB1812D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C24FD8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</w:t>
      </w:r>
      <w:r>
        <w:rPr>
          <w:rFonts w:ascii="Times New Roman" w:eastAsia="Calibri" w:hAnsi="Times New Roman" w:cs="Times New Roman"/>
          <w:lang w:eastAsia="pl-PL"/>
        </w:rPr>
        <w:t>, Nr XXXIII.251.2021 z dnia 27 maja 2021 r.</w:t>
      </w:r>
      <w:r w:rsidRPr="00C24FD8">
        <w:rPr>
          <w:rFonts w:ascii="Times New Roman" w:eastAsia="Calibri" w:hAnsi="Times New Roman" w:cs="Times New Roman"/>
          <w:lang w:eastAsia="pl-PL"/>
        </w:rPr>
        <w:t xml:space="preserve"> oraz zarządzeniem Wójta Gminy Złotów Nr 28.2021 z dnia 15 marca 2021 r. </w:t>
      </w:r>
      <w:r w:rsidRPr="00C24FD8">
        <w:rPr>
          <w:rFonts w:ascii="Times New Roman" w:eastAsia="Times New Roman" w:hAnsi="Times New Roman" w:cs="Times New Roman"/>
          <w:lang w:eastAsia="pl-PL"/>
        </w:rPr>
        <w:t xml:space="preserve">wprowadza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24FD8">
        <w:rPr>
          <w:rFonts w:ascii="Times New Roman" w:eastAsia="Times New Roman" w:hAnsi="Times New Roman" w:cs="Times New Roman"/>
          <w:lang w:eastAsia="pl-PL"/>
        </w:rPr>
        <w:t>się zmiany:</w:t>
      </w:r>
    </w:p>
    <w:p w14:paraId="2C01F918" w14:textId="77777777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2BDE203" w14:textId="6071CF81" w:rsidR="00C24FD8" w:rsidRPr="00C24FD8" w:rsidRDefault="00C24FD8" w:rsidP="00C24F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24FD8">
        <w:rPr>
          <w:rFonts w:ascii="Times New Roman" w:eastAsia="Calibri" w:hAnsi="Times New Roman" w:cs="Times New Roman"/>
        </w:rPr>
        <w:t xml:space="preserve">1. Zwiększa się dochody budżetu o kwotę </w:t>
      </w:r>
      <w:r w:rsidR="0092573B">
        <w:rPr>
          <w:rFonts w:ascii="Times New Roman" w:eastAsia="Calibri" w:hAnsi="Times New Roman" w:cs="Times New Roman"/>
          <w:b/>
          <w:bCs/>
        </w:rPr>
        <w:t>101.615,82</w:t>
      </w:r>
      <w:r w:rsidRPr="00C24FD8">
        <w:rPr>
          <w:rFonts w:ascii="Times New Roman" w:eastAsia="Calibri" w:hAnsi="Times New Roman" w:cs="Times New Roman"/>
          <w:b/>
        </w:rPr>
        <w:t xml:space="preserve"> zł</w:t>
      </w:r>
      <w:r w:rsidRPr="00C24FD8">
        <w:rPr>
          <w:rFonts w:ascii="Times New Roman" w:eastAsia="Calibri" w:hAnsi="Times New Roman" w:cs="Times New Roman"/>
        </w:rPr>
        <w:t xml:space="preserve">, to jest do kwoty            </w:t>
      </w:r>
      <w:r w:rsidRPr="00C24FD8">
        <w:rPr>
          <w:rFonts w:ascii="Times New Roman" w:eastAsia="Calibri" w:hAnsi="Times New Roman" w:cs="Times New Roman"/>
          <w:b/>
        </w:rPr>
        <w:t>48.</w:t>
      </w:r>
      <w:r w:rsidR="0092573B">
        <w:rPr>
          <w:rFonts w:ascii="Times New Roman" w:eastAsia="Calibri" w:hAnsi="Times New Roman" w:cs="Times New Roman"/>
          <w:b/>
        </w:rPr>
        <w:t>994</w:t>
      </w:r>
      <w:r w:rsidRPr="00C24FD8">
        <w:rPr>
          <w:rFonts w:ascii="Times New Roman" w:eastAsia="Calibri" w:hAnsi="Times New Roman" w:cs="Times New Roman"/>
          <w:b/>
        </w:rPr>
        <w:t>.</w:t>
      </w:r>
      <w:r w:rsidR="0092573B">
        <w:rPr>
          <w:rFonts w:ascii="Times New Roman" w:eastAsia="Calibri" w:hAnsi="Times New Roman" w:cs="Times New Roman"/>
          <w:b/>
        </w:rPr>
        <w:t>852,90</w:t>
      </w:r>
      <w:r w:rsidRPr="00C24FD8">
        <w:rPr>
          <w:rFonts w:ascii="Times New Roman" w:eastAsia="Calibri" w:hAnsi="Times New Roman" w:cs="Times New Roman"/>
          <w:b/>
        </w:rPr>
        <w:t xml:space="preserve"> zł</w:t>
      </w:r>
      <w:r w:rsidRPr="00C24FD8">
        <w:rPr>
          <w:rFonts w:ascii="Times New Roman" w:eastAsia="Calibri" w:hAnsi="Times New Roman" w:cs="Times New Roman"/>
        </w:rPr>
        <w:t>,</w:t>
      </w:r>
      <w:r w:rsidRPr="00C24FD8">
        <w:rPr>
          <w:rFonts w:ascii="Times New Roman" w:eastAsia="Calibri" w:hAnsi="Times New Roman" w:cs="Times New Roman"/>
        </w:rPr>
        <w:br/>
        <w:t>z tego:</w:t>
      </w:r>
    </w:p>
    <w:p w14:paraId="29947431" w14:textId="5769028B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FD8">
        <w:rPr>
          <w:rFonts w:ascii="Times New Roman" w:eastAsia="Calibri" w:hAnsi="Times New Roman" w:cs="Times New Roman"/>
        </w:rPr>
        <w:t xml:space="preserve">- dochody bieżące zwiększa się o kwotę </w:t>
      </w:r>
      <w:r w:rsidR="0092573B">
        <w:rPr>
          <w:rFonts w:ascii="Times New Roman" w:eastAsia="Calibri" w:hAnsi="Times New Roman" w:cs="Times New Roman"/>
          <w:b/>
          <w:bCs/>
        </w:rPr>
        <w:t>101.615,82</w:t>
      </w:r>
      <w:r w:rsidRPr="00C24FD8">
        <w:rPr>
          <w:rFonts w:ascii="Times New Roman" w:eastAsia="Calibri" w:hAnsi="Times New Roman" w:cs="Times New Roman"/>
          <w:b/>
        </w:rPr>
        <w:t xml:space="preserve"> zł</w:t>
      </w:r>
      <w:r w:rsidRPr="00C24FD8">
        <w:rPr>
          <w:rFonts w:ascii="Times New Roman" w:eastAsia="Calibri" w:hAnsi="Times New Roman" w:cs="Times New Roman"/>
        </w:rPr>
        <w:t xml:space="preserve">, to jest do kwoty                        </w:t>
      </w:r>
      <w:r w:rsidRPr="00C24FD8">
        <w:rPr>
          <w:rFonts w:ascii="Times New Roman" w:eastAsia="Calibri" w:hAnsi="Times New Roman" w:cs="Times New Roman"/>
          <w:b/>
        </w:rPr>
        <w:t>46.</w:t>
      </w:r>
      <w:r w:rsidR="0092573B">
        <w:rPr>
          <w:rFonts w:ascii="Times New Roman" w:eastAsia="Calibri" w:hAnsi="Times New Roman" w:cs="Times New Roman"/>
          <w:b/>
        </w:rPr>
        <w:t>378.537,90</w:t>
      </w:r>
      <w:r w:rsidRPr="00C24FD8">
        <w:rPr>
          <w:rFonts w:ascii="Times New Roman" w:eastAsia="Calibri" w:hAnsi="Times New Roman" w:cs="Times New Roman"/>
          <w:b/>
        </w:rPr>
        <w:t xml:space="preserve"> zł</w:t>
      </w:r>
      <w:r w:rsidRPr="00C24FD8">
        <w:rPr>
          <w:rFonts w:ascii="Times New Roman" w:eastAsia="Calibri" w:hAnsi="Times New Roman" w:cs="Times New Roman"/>
        </w:rPr>
        <w:t>,</w:t>
      </w:r>
    </w:p>
    <w:p w14:paraId="3F3A533E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FD8">
        <w:rPr>
          <w:rFonts w:ascii="Times New Roman" w:eastAsia="Calibri" w:hAnsi="Times New Roman" w:cs="Times New Roman"/>
        </w:rPr>
        <w:t>zgodnie z załącznikiem nr 1.</w:t>
      </w:r>
    </w:p>
    <w:p w14:paraId="3B984A64" w14:textId="77777777" w:rsidR="00C24FD8" w:rsidRPr="00C24FD8" w:rsidRDefault="00C24FD8" w:rsidP="00C24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FD8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5C6AA223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1DB0152" w14:textId="7FDFB95F" w:rsidR="00C24FD8" w:rsidRPr="00C24FD8" w:rsidRDefault="00C24FD8" w:rsidP="00C24F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</w:rPr>
        <w:t xml:space="preserve">2. Zwiększa się wydatki budżetu o kwotę </w:t>
      </w:r>
      <w:r w:rsidR="0092573B">
        <w:rPr>
          <w:rFonts w:ascii="Times New Roman" w:eastAsia="Calibri" w:hAnsi="Times New Roman" w:cs="Times New Roman"/>
          <w:b/>
          <w:bCs/>
        </w:rPr>
        <w:t>101.615,82</w:t>
      </w:r>
      <w:r w:rsidRPr="00C24FD8">
        <w:rPr>
          <w:rFonts w:ascii="Times New Roman" w:eastAsia="Calibri" w:hAnsi="Times New Roman" w:cs="Times New Roman"/>
          <w:b/>
        </w:rPr>
        <w:t xml:space="preserve"> zł</w:t>
      </w:r>
      <w:r w:rsidRPr="00C24FD8">
        <w:rPr>
          <w:rFonts w:ascii="Times New Roman" w:eastAsia="Calibri" w:hAnsi="Times New Roman" w:cs="Times New Roman"/>
        </w:rPr>
        <w:t xml:space="preserve">, to jest do kwoty                </w:t>
      </w:r>
      <w:r w:rsidRPr="00C24FD8">
        <w:rPr>
          <w:rFonts w:ascii="Times New Roman" w:eastAsia="Calibri" w:hAnsi="Times New Roman" w:cs="Times New Roman"/>
          <w:b/>
        </w:rPr>
        <w:t>54.</w:t>
      </w:r>
      <w:r w:rsidR="0092573B">
        <w:rPr>
          <w:rFonts w:ascii="Times New Roman" w:eastAsia="Calibri" w:hAnsi="Times New Roman" w:cs="Times New Roman"/>
          <w:b/>
        </w:rPr>
        <w:t>466.801,57</w:t>
      </w:r>
      <w:r w:rsidRPr="00C24FD8">
        <w:rPr>
          <w:rFonts w:ascii="Times New Roman" w:eastAsia="Calibri" w:hAnsi="Times New Roman" w:cs="Times New Roman"/>
          <w:b/>
        </w:rPr>
        <w:t xml:space="preserve"> zł</w:t>
      </w:r>
      <w:r w:rsidRPr="00C24FD8">
        <w:rPr>
          <w:rFonts w:ascii="Times New Roman" w:eastAsia="Calibri" w:hAnsi="Times New Roman" w:cs="Times New Roman"/>
        </w:rPr>
        <w:t xml:space="preserve">, </w:t>
      </w:r>
      <w:r w:rsidRPr="00C24FD8">
        <w:rPr>
          <w:rFonts w:ascii="Times New Roman" w:eastAsia="Calibri" w:hAnsi="Times New Roman" w:cs="Times New Roman"/>
        </w:rPr>
        <w:br/>
        <w:t>z tego:</w:t>
      </w:r>
    </w:p>
    <w:p w14:paraId="49CE49C8" w14:textId="27B6EEAF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FD8">
        <w:rPr>
          <w:rFonts w:ascii="Times New Roman" w:eastAsia="Calibri" w:hAnsi="Times New Roman" w:cs="Times New Roman"/>
        </w:rPr>
        <w:t xml:space="preserve">- wydatki bieżące </w:t>
      </w:r>
      <w:r w:rsidR="0092573B">
        <w:rPr>
          <w:rFonts w:ascii="Times New Roman" w:eastAsia="Calibri" w:hAnsi="Times New Roman" w:cs="Times New Roman"/>
        </w:rPr>
        <w:t xml:space="preserve">zwiększa się </w:t>
      </w:r>
      <w:r w:rsidRPr="00C24FD8">
        <w:rPr>
          <w:rFonts w:ascii="Times New Roman" w:eastAsia="Calibri" w:hAnsi="Times New Roman" w:cs="Times New Roman"/>
        </w:rPr>
        <w:t xml:space="preserve">o kwotę </w:t>
      </w:r>
      <w:r w:rsidR="0092573B">
        <w:rPr>
          <w:rFonts w:ascii="Times New Roman" w:eastAsia="Calibri" w:hAnsi="Times New Roman" w:cs="Times New Roman"/>
          <w:b/>
        </w:rPr>
        <w:t>101.615,82</w:t>
      </w:r>
      <w:r w:rsidRPr="00C24FD8">
        <w:rPr>
          <w:rFonts w:ascii="Times New Roman" w:eastAsia="Calibri" w:hAnsi="Times New Roman" w:cs="Times New Roman"/>
          <w:b/>
        </w:rPr>
        <w:t xml:space="preserve"> zł,</w:t>
      </w:r>
      <w:r w:rsidRPr="00C24FD8">
        <w:rPr>
          <w:rFonts w:ascii="Times New Roman" w:eastAsia="Calibri" w:hAnsi="Times New Roman" w:cs="Times New Roman"/>
        </w:rPr>
        <w:t xml:space="preserve"> to jest do kwoty                    </w:t>
      </w:r>
      <w:r w:rsidRPr="00C24FD8">
        <w:rPr>
          <w:rFonts w:ascii="Times New Roman" w:eastAsia="Calibri" w:hAnsi="Times New Roman" w:cs="Times New Roman"/>
          <w:b/>
        </w:rPr>
        <w:t>46.</w:t>
      </w:r>
      <w:r w:rsidR="0092573B">
        <w:rPr>
          <w:rFonts w:ascii="Times New Roman" w:eastAsia="Calibri" w:hAnsi="Times New Roman" w:cs="Times New Roman"/>
          <w:b/>
        </w:rPr>
        <w:t>163.758,78</w:t>
      </w:r>
      <w:r w:rsidRPr="00C24FD8">
        <w:rPr>
          <w:rFonts w:ascii="Times New Roman" w:eastAsia="Calibri" w:hAnsi="Times New Roman" w:cs="Times New Roman"/>
          <w:b/>
        </w:rPr>
        <w:t xml:space="preserve"> zł</w:t>
      </w:r>
      <w:r w:rsidRPr="00C24FD8">
        <w:rPr>
          <w:rFonts w:ascii="Times New Roman" w:eastAsia="Calibri" w:hAnsi="Times New Roman" w:cs="Times New Roman"/>
        </w:rPr>
        <w:t>,</w:t>
      </w:r>
      <w:r w:rsidRPr="00C24FD8">
        <w:rPr>
          <w:rFonts w:ascii="Times New Roman" w:eastAsia="Calibri" w:hAnsi="Times New Roman" w:cs="Times New Roman"/>
        </w:rPr>
        <w:br/>
        <w:t>zgodnie z załącznikiem nr 2.</w:t>
      </w:r>
    </w:p>
    <w:p w14:paraId="09F150D5" w14:textId="77777777" w:rsidR="00C24FD8" w:rsidRPr="00C24FD8" w:rsidRDefault="00C24FD8" w:rsidP="00C24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4FD8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09B6B753" w14:textId="14CCEE98" w:rsid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8D9CA52" w14:textId="76A5CC82" w:rsidR="008F1B2C" w:rsidRPr="008F1B2C" w:rsidRDefault="008F1B2C" w:rsidP="008F1B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 xml:space="preserve">.  </w:t>
      </w:r>
      <w:r w:rsidRPr="008F1B2C">
        <w:rPr>
          <w:rFonts w:ascii="Times New Roman" w:hAnsi="Times New Roman" w:cs="Times New Roman"/>
          <w:bCs/>
        </w:rPr>
        <w:t>§ 14.</w:t>
      </w:r>
      <w:r w:rsidRPr="008F1B2C">
        <w:rPr>
          <w:rFonts w:ascii="Times New Roman" w:hAnsi="Times New Roman" w:cs="Times New Roman"/>
        </w:rPr>
        <w:t xml:space="preserve"> Uchwały otrzymuje brzmienie:</w:t>
      </w:r>
    </w:p>
    <w:p w14:paraId="14E9EC80" w14:textId="10DC412C" w:rsidR="008F1B2C" w:rsidRPr="007F0EEC" w:rsidRDefault="008F1B2C" w:rsidP="007F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B2C">
        <w:rPr>
          <w:rFonts w:ascii="Times New Roman" w:hAnsi="Times New Roman" w:cs="Times New Roman"/>
        </w:rPr>
        <w:t>W budżecie ustala się rezerw</w:t>
      </w:r>
      <w:r w:rsidR="00C51D5C">
        <w:rPr>
          <w:rFonts w:ascii="Times New Roman" w:hAnsi="Times New Roman" w:cs="Times New Roman"/>
        </w:rPr>
        <w:t>ę</w:t>
      </w:r>
      <w:r w:rsidRPr="008F1B2C">
        <w:rPr>
          <w:rFonts w:ascii="Times New Roman" w:hAnsi="Times New Roman" w:cs="Times New Roman"/>
        </w:rPr>
        <w:t xml:space="preserve"> celow</w:t>
      </w:r>
      <w:r w:rsidR="007E48D6">
        <w:rPr>
          <w:rFonts w:ascii="Times New Roman" w:hAnsi="Times New Roman" w:cs="Times New Roman"/>
        </w:rPr>
        <w:t>ą</w:t>
      </w:r>
      <w:r w:rsidRPr="008F1B2C">
        <w:rPr>
          <w:rFonts w:ascii="Times New Roman" w:hAnsi="Times New Roman" w:cs="Times New Roman"/>
        </w:rPr>
        <w:t xml:space="preserve"> w wysokości </w:t>
      </w:r>
      <w:r w:rsidR="007E48D6" w:rsidRPr="00C51D5C">
        <w:rPr>
          <w:rFonts w:ascii="Times New Roman" w:hAnsi="Times New Roman" w:cs="Times New Roman"/>
        </w:rPr>
        <w:t>1</w:t>
      </w:r>
      <w:r w:rsidRPr="00C51D5C">
        <w:rPr>
          <w:rFonts w:ascii="Times New Roman" w:hAnsi="Times New Roman" w:cs="Times New Roman"/>
        </w:rPr>
        <w:t>35.000,00 zł</w:t>
      </w:r>
      <w:r w:rsidRPr="008F1B2C">
        <w:rPr>
          <w:rFonts w:ascii="Times New Roman" w:hAnsi="Times New Roman" w:cs="Times New Roman"/>
        </w:rPr>
        <w:t xml:space="preserve"> z przeznaczeniem na</w:t>
      </w:r>
      <w:r w:rsidRPr="008F1B2C">
        <w:rPr>
          <w:rFonts w:ascii="Times New Roman" w:hAnsi="Times New Roman" w:cs="Times New Roman"/>
          <w:bCs/>
        </w:rPr>
        <w:t xml:space="preserve"> realizację zadań własnych</w:t>
      </w:r>
      <w:r w:rsidRPr="008F1B2C">
        <w:rPr>
          <w:rFonts w:ascii="Times New Roman" w:hAnsi="Times New Roman" w:cs="Times New Roman"/>
          <w:b/>
          <w:bCs/>
        </w:rPr>
        <w:t xml:space="preserve"> </w:t>
      </w:r>
      <w:r w:rsidRPr="008F1B2C">
        <w:rPr>
          <w:rFonts w:ascii="Times New Roman" w:hAnsi="Times New Roman" w:cs="Times New Roman"/>
          <w:bCs/>
        </w:rPr>
        <w:t>z zakresu zarządzania kryzysowego</w:t>
      </w:r>
      <w:r w:rsidR="00C51D5C">
        <w:rPr>
          <w:rFonts w:ascii="Times New Roman" w:hAnsi="Times New Roman" w:cs="Times New Roman"/>
          <w:bCs/>
        </w:rPr>
        <w:t>.</w:t>
      </w:r>
    </w:p>
    <w:p w14:paraId="679CC8C1" w14:textId="77777777" w:rsidR="008F1B2C" w:rsidRPr="00C24FD8" w:rsidRDefault="008F1B2C" w:rsidP="00C24FD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73D5CDC2" w14:textId="690F73D9" w:rsidR="00C24FD8" w:rsidRPr="00C24FD8" w:rsidRDefault="007F0EEC" w:rsidP="00925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24FD8" w:rsidRPr="00C24FD8">
        <w:rPr>
          <w:rFonts w:ascii="Times New Roman" w:hAnsi="Times New Roman" w:cs="Times New Roman"/>
        </w:rPr>
        <w:t xml:space="preserve">. </w:t>
      </w:r>
      <w:r w:rsidR="00C24FD8" w:rsidRPr="00C24FD8">
        <w:rPr>
          <w:rFonts w:ascii="Times New Roman" w:eastAsia="Calibri" w:hAnsi="Times New Roman" w:cs="Times New Roman"/>
        </w:rPr>
        <w:t xml:space="preserve">Wprowadza się zmiany w planie dotacji udzielanych z budżetu gminy, zgodnie z załącznikiem Nr </w:t>
      </w:r>
      <w:r w:rsidR="0092573B">
        <w:rPr>
          <w:rFonts w:ascii="Times New Roman" w:eastAsia="Calibri" w:hAnsi="Times New Roman" w:cs="Times New Roman"/>
        </w:rPr>
        <w:t>4</w:t>
      </w:r>
      <w:r w:rsidR="00C24FD8" w:rsidRPr="00C24FD8">
        <w:rPr>
          <w:rFonts w:ascii="Times New Roman" w:eastAsia="Calibri" w:hAnsi="Times New Roman" w:cs="Times New Roman"/>
        </w:rPr>
        <w:t>.</w:t>
      </w:r>
    </w:p>
    <w:p w14:paraId="6C437D97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1FE8D2" w14:textId="77777777" w:rsidR="003A5CBC" w:rsidRDefault="003A5CBC" w:rsidP="0092573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25B204B" w14:textId="7BA8FC3C" w:rsidR="0092573B" w:rsidRPr="00C24FD8" w:rsidRDefault="003A5CBC" w:rsidP="0092573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="00C24FD8" w:rsidRPr="00C24FD8">
        <w:rPr>
          <w:rFonts w:ascii="Times New Roman" w:eastAsia="Calibri" w:hAnsi="Times New Roman" w:cs="Times New Roman"/>
          <w:b/>
          <w:bCs/>
        </w:rPr>
        <w:t>§ 2.</w:t>
      </w:r>
      <w:r w:rsidR="00C24FD8" w:rsidRPr="00C24FD8">
        <w:rPr>
          <w:rFonts w:ascii="Times New Roman" w:eastAsia="Calibri" w:hAnsi="Times New Roman" w:cs="Times New Roman"/>
        </w:rPr>
        <w:t xml:space="preserve">  </w:t>
      </w:r>
      <w:r w:rsidR="0092573B">
        <w:rPr>
          <w:rFonts w:ascii="Times New Roman" w:eastAsia="Calibri" w:hAnsi="Times New Roman" w:cs="Times New Roman"/>
        </w:rPr>
        <w:t>Zarządzenie wchodzi w życie z dniem podpisania.</w:t>
      </w:r>
    </w:p>
    <w:p w14:paraId="7B37C12E" w14:textId="6DA664BC" w:rsidR="00C24FD8" w:rsidRPr="00C24FD8" w:rsidRDefault="00C24FD8" w:rsidP="00C24FD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FAFE3E" w14:textId="77777777" w:rsidR="00C24FD8" w:rsidRPr="00C24FD8" w:rsidRDefault="00C24FD8" w:rsidP="00C2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BF8662B" w14:textId="77777777" w:rsidR="00C24FD8" w:rsidRPr="00C24FD8" w:rsidRDefault="00C24FD8" w:rsidP="00C24FD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3744AB4" w14:textId="77777777" w:rsidR="00C24FD8" w:rsidRPr="00C24FD8" w:rsidRDefault="00C24FD8" w:rsidP="00C24FD8">
      <w:pPr>
        <w:spacing w:after="0" w:line="240" w:lineRule="auto"/>
        <w:rPr>
          <w:rFonts w:cs="Times New Roman"/>
          <w:sz w:val="24"/>
          <w:szCs w:val="24"/>
        </w:rPr>
        <w:sectPr w:rsidR="00C24FD8" w:rsidRPr="00C24F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628F03" w14:textId="2F1DCAF4" w:rsidR="00C24FD8" w:rsidRPr="00C24FD8" w:rsidRDefault="00C24FD8" w:rsidP="00C24FD8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</w:t>
      </w:r>
      <w:r w:rsidR="00E67A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zarządzenia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Nr </w:t>
      </w:r>
      <w:r w:rsidR="00E67AD8">
        <w:rPr>
          <w:rFonts w:ascii="Times New Roman" w:eastAsia="Calibri" w:hAnsi="Times New Roman" w:cs="Times New Roman"/>
          <w:sz w:val="16"/>
          <w:szCs w:val="16"/>
          <w:lang w:eastAsia="pl-PL"/>
        </w:rPr>
        <w:t>62.2021 Wójta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Gminy Złotów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E67A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czerwca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33156C10" w14:textId="77777777" w:rsidR="00C24FD8" w:rsidRPr="00C24FD8" w:rsidRDefault="00C24FD8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57DF72F5" w14:textId="77777777" w:rsidR="00C24FD8" w:rsidRPr="00C24FD8" w:rsidRDefault="00C24FD8" w:rsidP="00C24FD8">
      <w:pPr>
        <w:spacing w:after="0" w:line="240" w:lineRule="auto"/>
        <w:rPr>
          <w:rFonts w:cs="Times New Roman"/>
          <w:sz w:val="16"/>
          <w:szCs w:val="16"/>
        </w:rPr>
      </w:pPr>
    </w:p>
    <w:p w14:paraId="324A1658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24F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5F47F2AD" w14:textId="66EC00ED" w:rsid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49"/>
        <w:gridCol w:w="705"/>
        <w:gridCol w:w="3278"/>
        <w:gridCol w:w="620"/>
        <w:gridCol w:w="2061"/>
        <w:gridCol w:w="1985"/>
        <w:gridCol w:w="1984"/>
        <w:gridCol w:w="1985"/>
      </w:tblGrid>
      <w:tr w:rsidR="00B5249D" w:rsidRPr="00B5249D" w14:paraId="60B13A85" w14:textId="77777777" w:rsidTr="00B5249D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3CC6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6866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DD41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FC68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C394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B52B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2500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424C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B5249D" w:rsidRPr="00B5249D" w14:paraId="7269E79D" w14:textId="77777777" w:rsidTr="00B5249D">
        <w:trPr>
          <w:trHeight w:val="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E327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F2AF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0129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56B6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75A3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A8CF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E8B1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9076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5249D" w:rsidRPr="00B5249D" w14:paraId="40B4A44E" w14:textId="77777777" w:rsidTr="00B5249D">
        <w:trPr>
          <w:trHeight w:val="47"/>
        </w:trPr>
        <w:tc>
          <w:tcPr>
            <w:tcW w:w="14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6FB0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B5249D" w:rsidRPr="00B5249D" w14:paraId="6157C747" w14:textId="77777777" w:rsidTr="00B5249D">
        <w:trPr>
          <w:trHeight w:val="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175B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E1CA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ED33C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57E5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E7BF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870 569,00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7861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13F4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101 615,82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5501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972 184,82</w:t>
            </w:r>
          </w:p>
        </w:tc>
      </w:tr>
      <w:tr w:rsidR="00B5249D" w:rsidRPr="00B5249D" w14:paraId="1D3E3D78" w14:textId="77777777" w:rsidTr="00B5249D">
        <w:trPr>
          <w:trHeight w:val="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C64E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A489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DB88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E05A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9E8E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A0D4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A66D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9364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5249D" w:rsidRPr="00B5249D" w14:paraId="50D706A3" w14:textId="77777777" w:rsidTr="00B5249D">
        <w:trPr>
          <w:trHeight w:val="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EBC6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FA32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4654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C939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7F34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AC29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5233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101 615,82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35EF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101 615,82</w:t>
            </w:r>
          </w:p>
        </w:tc>
      </w:tr>
      <w:tr w:rsidR="00B5249D" w:rsidRPr="00B5249D" w14:paraId="0241A781" w14:textId="77777777" w:rsidTr="00B5249D">
        <w:trPr>
          <w:trHeight w:val="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7BF2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DFDC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D8CF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4788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E713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A65B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E4D2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3E8E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5249D" w:rsidRPr="00B5249D" w14:paraId="09C308CC" w14:textId="77777777" w:rsidTr="00B5249D">
        <w:trPr>
          <w:trHeight w:val="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B224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E45A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0FEF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295A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4042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E04C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7F8E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101 615,82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2A0E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101 615,82</w:t>
            </w:r>
          </w:p>
        </w:tc>
      </w:tr>
      <w:tr w:rsidR="00B5249D" w:rsidRPr="00B5249D" w14:paraId="1CB7CC24" w14:textId="77777777" w:rsidTr="00B5249D">
        <w:trPr>
          <w:trHeight w:val="47"/>
        </w:trPr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3525F2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725C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E4CD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46 276 922,08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5AD9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1085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101 615,82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A86A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46 378 537,90</w:t>
            </w:r>
          </w:p>
        </w:tc>
      </w:tr>
      <w:tr w:rsidR="00B5249D" w:rsidRPr="00B5249D" w14:paraId="5678FFB5" w14:textId="77777777" w:rsidTr="00B5249D">
        <w:trPr>
          <w:trHeight w:val="47"/>
        </w:trPr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4E8E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7062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2E6D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E8BC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45AB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9500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5249D" w:rsidRPr="00B5249D" w14:paraId="654C1D93" w14:textId="77777777" w:rsidTr="00B5249D">
        <w:trPr>
          <w:trHeight w:val="47"/>
        </w:trPr>
        <w:tc>
          <w:tcPr>
            <w:tcW w:w="14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B35E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B5249D" w:rsidRPr="00B5249D" w14:paraId="5306DF4D" w14:textId="77777777" w:rsidTr="00B5249D">
        <w:trPr>
          <w:trHeight w:val="47"/>
        </w:trPr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177721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07F5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E2C0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A1B0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C7C9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449B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</w:tr>
      <w:tr w:rsidR="00B5249D" w:rsidRPr="00B5249D" w14:paraId="042E0BC4" w14:textId="77777777" w:rsidTr="00B5249D">
        <w:trPr>
          <w:trHeight w:val="143"/>
        </w:trPr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6384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90ED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A2FE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F4BE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EA46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63B0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B5249D" w:rsidRPr="00B5249D" w14:paraId="089BFFA9" w14:textId="77777777" w:rsidTr="00B5249D">
        <w:trPr>
          <w:trHeight w:val="47"/>
        </w:trPr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13D9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6E22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48 893 237,08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E366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79BF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101 615,82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8F59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48 994 852,90</w:t>
            </w:r>
          </w:p>
        </w:tc>
      </w:tr>
      <w:tr w:rsidR="00B5249D" w:rsidRPr="00B5249D" w14:paraId="52D9E05B" w14:textId="77777777" w:rsidTr="00B5249D">
        <w:trPr>
          <w:trHeight w:val="153"/>
        </w:trPr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9DF4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963F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CB59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F4B7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F32A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4E33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06EC5FBE" w14:textId="3521A5C2" w:rsidR="00E67AD8" w:rsidRDefault="00E67A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5B7B56A" w14:textId="56F65B7D" w:rsid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4209D48" w14:textId="323EA8F3" w:rsidR="00E67AD8" w:rsidRDefault="00E67A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8E44B4B" w14:textId="59294DFE" w:rsidR="00E67AD8" w:rsidRDefault="00E67A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0A1E9A2" w14:textId="7E8CB5F4" w:rsidR="00E67AD8" w:rsidRDefault="00E67A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72D4421" w14:textId="1E9B94CF" w:rsidR="00E67AD8" w:rsidRDefault="00E67A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A2804FE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C546861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D351E7D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9DF85AA" w14:textId="77777777" w:rsidR="00C24FD8" w:rsidRPr="00C24FD8" w:rsidRDefault="00C24FD8" w:rsidP="00C24F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F17A5F1" w14:textId="6A5F36B5" w:rsidR="00C24FD8" w:rsidRPr="00C24FD8" w:rsidRDefault="00E67AD8" w:rsidP="00C24FD8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zarządzenia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62.2021 Wójta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Gminy Złotów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czerwca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794610EC" w14:textId="61C2B1E4" w:rsid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24F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052F6680" w14:textId="4A3DD71E" w:rsidR="00E67AD8" w:rsidRDefault="00E67A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3C73D5" w:rsidRPr="003C73D5" w14:paraId="27F6520D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3053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9A13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998A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21FF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E576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D80E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C73D5" w:rsidRPr="003C73D5" w14:paraId="3954AF01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82B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264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76E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A6A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397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D61D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D361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F699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1491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C73D5" w:rsidRPr="003C73D5" w14:paraId="5B09CC54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994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6D91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05D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279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392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4AE1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73CE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660C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CDC0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0E1A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BCA2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6DBE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D22A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5B5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05E5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0985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F94C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CB7A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3C73D5" w:rsidRPr="003C73D5" w14:paraId="5B248722" w14:textId="77777777" w:rsidTr="003C73D5">
        <w:trPr>
          <w:trHeight w:val="837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978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9D7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910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BF9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DBF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AA5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842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6B6A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9188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F36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D74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0B0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C20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156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28D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EBA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9766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F83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95B1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C73D5" w:rsidRPr="003C73D5" w14:paraId="7A57F73C" w14:textId="77777777" w:rsidTr="003C73D5">
        <w:trPr>
          <w:trHeight w:val="56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0968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9D64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F186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869B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DBDA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F11D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EB35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2BE4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A949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3F3F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12C0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38CD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DD46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A73E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9CB6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CBE1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67CF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276C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2F0D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C73D5" w:rsidRPr="003C73D5" w14:paraId="1F17EFD3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C032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758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FA56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633F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55F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rozliczenia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79B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0F9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D5F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1A1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7DD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4B1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C05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D32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059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237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48E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C1B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865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9C2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A19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0FB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2CA15154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388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B32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F328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C1B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13F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FB6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080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8C7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EF2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566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A5E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E91D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0B5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17B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EB3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FF0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FCD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DEF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2E5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42F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549426F9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9DB8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C0D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9AF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218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722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707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929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F47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0B4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E72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AC9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329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BB2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6B9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3DB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F82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FC1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D01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55C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A0F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4357165C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0E1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C7A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FAB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A01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692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B12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749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904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3436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202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72C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C9A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322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19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E01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C69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9E5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43A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EFF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236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5451B319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AF7E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8070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75818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38B5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408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Rezerwy ogólne i celowe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A36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862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256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239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D1E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F6D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55E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15A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09C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EA2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D94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221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F01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046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30C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D73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28831AA6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968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A29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A4D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91D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A94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A72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92F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B06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431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B3A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30A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738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E69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4C4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31A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E40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0DF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DCD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776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8CF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1FE2CE7B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21A0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CB86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B6D6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2F4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A49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D6E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3AD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9C5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1CC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262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752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F73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F2B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632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2D8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7EA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721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2F3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D3F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01D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0B14C7FB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06B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B57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E8D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E3B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9CC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82D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323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3AD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92F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CCE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71D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4BE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ADF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B14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DFF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B5A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22E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0A8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AF3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E12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7E3C0017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9E0F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6FED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C612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547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Rezerwy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2E5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F35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E0F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6E0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A80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594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6EC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AEE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27D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4A7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041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8AB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AC2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083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5BC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A80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28FA090E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7ED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147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C81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FB8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A73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9B4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2E5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8BE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337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533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75F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96D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BDC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7FA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5B7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0C1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E39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AB3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252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404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7A861182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393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2E9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771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CEA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9F7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38D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D10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628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2B0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EF7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1B3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35D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6F8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346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539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CC6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97D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D57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604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C39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71246535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AA04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03E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AAE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236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FFA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DCC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900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AFF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6D6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EE5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549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8A9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730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F23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036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2A5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18D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6DD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B6C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DD0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73A36BD1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9DAA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3C88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E29B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2CC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7BC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64A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17 926 772,33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2EB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17 868 772,33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211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15 833 924,33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E1D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E72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3 887 007,33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87E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B1F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0CA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085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B92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1F8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2D2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8A9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612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175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3FFF932F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389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503C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B9B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B76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22B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BDA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4F1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F6C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DB3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1CF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AC0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DF5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9D7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B30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C4E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A65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E65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75A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12E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057A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510844FC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530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356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353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4A7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71C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610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101 615,82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DD3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101 615,82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F78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88 706,22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7FA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737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88 706,22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E2B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40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EC1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5B4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E25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3A7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60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6DE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0F3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10A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3691CCF6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567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18BD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EAB2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786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AA7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312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18 028 388,15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C5A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17 970 388,15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2DD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15 922 630,55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889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BE4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3 975 713,55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973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EDC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768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22B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874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009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6B6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44A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868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42D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45D33595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C772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1E3C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91A8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93C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FB0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60C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E04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AEB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CC6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D71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7BF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1D2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551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067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B1C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7E0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B99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0C9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70F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D20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01EF82A5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B6E8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B28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4A4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454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82D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A90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2DB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999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AE9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990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174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DD0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28E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A5B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629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659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36A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F08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0E2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486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087BD40C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A4A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02A5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C7E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F97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E5D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09C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101 615,82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D24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101 615,82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2C4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88 706,22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8F9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6DC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88 706,22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1D4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E5E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452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09B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555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F79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A8F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723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50F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FB4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3CA9BF11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909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246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5F5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4141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0F2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983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101 615,82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626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101 615,82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DCF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88 706,22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B78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F6E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88 706,22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EAE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9A7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46D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1CE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49A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3CE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03F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093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F93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81D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1A39D60D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BE39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82C0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C4C2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2B7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E1D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5B2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EA7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FA0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934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BF8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E67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85F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694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F43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45B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4B0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259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6BD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FA0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3C0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2094086B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6DB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D9C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5680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D25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793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5D5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94D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EBD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D0D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F9F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F48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FF0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0EB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B9F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A5C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9E9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B6A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470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15B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C11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2D809AC4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C20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708C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187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09A1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707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F66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820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E70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6A6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DFF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F70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6BE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C0B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AB4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C6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7C1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C4D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4C6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5B7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B47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6984A125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E2101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E7F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0A2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AFA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243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DCB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97A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969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D56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D95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CC8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1C6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633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9BE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0C9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D99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574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AA5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B4F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036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18849A7D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E5A8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1003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FC7C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0021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DF1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147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683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5B0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F86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36E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21F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E9F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E3F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C4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AC5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985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4E1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DEB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C15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07C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42C87559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7799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4B7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B60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DAF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5CC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9A4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A16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15A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749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C02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10C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704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A45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6CD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1A8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276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88D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2FF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EA3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B3C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15587F5F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A1D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712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58D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4D7E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30F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B6E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35E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D0C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4C9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19A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BD6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4EC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79D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EF4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EC7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F59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2DF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537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250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D3C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7B9BA909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2AD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5C7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C7C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E30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219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717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241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9CC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813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1B2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85A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336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F6A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BD3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983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100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CB0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41C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3E2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082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18BB39FD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B050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B239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0149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196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1E2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707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9AC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DA1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A25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BDB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0F9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1CF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3FA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343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1B2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28F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997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B05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B75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787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4C6D3C0D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6BE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A58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605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804A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475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0DC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789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D34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35B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B52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9D8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75D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E0F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78F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2F1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4D6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6B6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C8A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62B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F61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23EF660E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5900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ECB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7E6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FF4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E43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26F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5CB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1FF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E20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44C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EB3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D9F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D6C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FE45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B91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9F3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D8F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C55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52C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AB6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15721363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FB4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F7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3A2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E90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529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224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CDB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0AE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B5E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458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9FF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AE1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F53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E37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5E0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919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B75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116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F120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A6C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37DFD645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7071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70B9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4298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B5C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91F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099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992 067,00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D34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45C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B35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BDB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610 432,00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FC7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1DE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C58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508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941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83D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323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30A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A49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8BC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77FC2FC7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E1A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42D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326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2B23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C9C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3F5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019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CF0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E21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6A3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DD1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04B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6A2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1DF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2EA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3B1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FFA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88A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813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4CE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50E7B655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DAC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FD4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5A3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2216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769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4FF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4B9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99D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E43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93B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410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4F5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785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D91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8E5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4A5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CD9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A3F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94EF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31F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0CDB35F6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C06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3458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D04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B62D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1E7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28C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1 012 067,00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465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288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B49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6CB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4F6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672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291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98C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AA1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C9A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1A3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210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C9F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841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6B3427CE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E7A5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9782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25A7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3FD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586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E7B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735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7CB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7E3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339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B8D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D90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3DE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CEF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945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35B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3C8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BC2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690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E58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46630BD0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EE8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702C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02D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436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C67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AD9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AA8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2F7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14E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091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4DA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115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C7A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DAE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F70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9D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8AF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E8C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7D0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41B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6358B1FB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F2B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539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6E8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D9C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FCCB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FE7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01D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E91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78C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8CA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20E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6B9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CE9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B099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A91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C86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8EA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6CD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5B9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370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3C96D1B9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B0D63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176C6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A7670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7E0F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3043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58D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725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403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F3D1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B32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DFC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2A5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286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2CD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449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0A1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B9A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C0A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468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283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6050A02E" w14:textId="77777777" w:rsidTr="003C73D5">
        <w:trPr>
          <w:trHeight w:val="56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F2D1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2113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DE58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CD55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F6EB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6254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D289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9713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B4C7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2051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9E16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A9F4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C822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C007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BA2A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AD34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9CD4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2B15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BC10" w14:textId="77777777" w:rsidR="003C73D5" w:rsidRPr="003C73D5" w:rsidRDefault="003C73D5" w:rsidP="008A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C73D5" w:rsidRPr="003C73D5" w14:paraId="098C927C" w14:textId="77777777" w:rsidTr="003C73D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76E9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6DCF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7BA3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EE91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D5B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B6C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A59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B13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E55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602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223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8F7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EA0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9BD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338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03F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AB2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558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E08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75A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02840E69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4F3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360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130B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7F09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67A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E39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9F4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199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BBE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651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B51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3B7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52D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0F2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A62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307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311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620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672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4D0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38A43C2F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98CF7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A9C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7A0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3BE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CD2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182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841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F36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346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E43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6CB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846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180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7F8B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D19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F45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56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C66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5EA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AC9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28E2459E" w14:textId="77777777" w:rsidTr="003C73D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5AA8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7DAC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0DE4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DEE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615F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5E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A1F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7C2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2AC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C28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6B4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E33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1C4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C5B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46E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0FA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12F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C97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EE9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E33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349E00F0" w14:textId="77777777" w:rsidTr="003C73D5">
        <w:trPr>
          <w:trHeight w:val="165"/>
          <w:jc w:val="center"/>
        </w:trPr>
        <w:tc>
          <w:tcPr>
            <w:tcW w:w="2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7E51" w14:textId="77777777" w:rsidR="003C73D5" w:rsidRPr="003C73D5" w:rsidRDefault="003C73D5" w:rsidP="003C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9A95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FF9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54 365 185,75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76A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46 062 142,96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195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27 741 725,79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800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17 971 753,36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AEE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9 769 972,43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6121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2 623 798,00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AFF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0FC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AFE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B33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1D3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8 303 042,79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18E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6 702 422,34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149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861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1FE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3C73D5" w:rsidRPr="003C73D5" w14:paraId="3BB959BB" w14:textId="77777777" w:rsidTr="003C73D5">
        <w:trPr>
          <w:trHeight w:val="165"/>
          <w:jc w:val="center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B6E1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985A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7A87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71F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2AB4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460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961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CDC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858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AE7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C37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356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5D7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9EC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7F9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F0F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D16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5ACE03DD" w14:textId="77777777" w:rsidTr="003C73D5">
        <w:trPr>
          <w:trHeight w:val="165"/>
          <w:jc w:val="center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1C92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EB60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8FA6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121 615,82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C1F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121 615,82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5229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108 706,22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CD8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9DB1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108 706,22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6D7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144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ABC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951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6C7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E3F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F598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80C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A48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363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C73D5" w:rsidRPr="003C73D5" w14:paraId="1556B774" w14:textId="77777777" w:rsidTr="003C73D5">
        <w:trPr>
          <w:trHeight w:val="165"/>
          <w:jc w:val="center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1E1D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F66E" w14:textId="77777777" w:rsidR="003C73D5" w:rsidRPr="003C73D5" w:rsidRDefault="003C73D5" w:rsidP="003C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C72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54 466 801,57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2FD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46 163 758,78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A97D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27 830 432,01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24CF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17 971 753,36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F18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9 858 678,65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1AE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7BEA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86BE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EC7B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1323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E12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8 303 042,79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B0C5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6 702 422,34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19C2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F70C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83D0" w14:textId="77777777" w:rsidR="003C73D5" w:rsidRPr="003C73D5" w:rsidRDefault="003C73D5" w:rsidP="003C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C73D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29C5B2EF" w14:textId="206E51BE" w:rsidR="00E67AD8" w:rsidRDefault="00E67AD8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58E12B32" w14:textId="596D9B01" w:rsidR="00E67AD8" w:rsidRDefault="00E67AD8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5CE04A68" w14:textId="77777777" w:rsidR="00597482" w:rsidRDefault="00597482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140190E5" w14:textId="4B8B96E8" w:rsidR="00E67AD8" w:rsidRDefault="00E67AD8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4529178D" w14:textId="54794AD2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4C3848E2" w14:textId="2650E3D7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08416B80" w14:textId="50C5D069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4FD92DDA" w14:textId="59C0D8A3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5643DA40" w14:textId="0418BED1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445D0B2D" w14:textId="4082A07A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6E534E12" w14:textId="0CE6FC02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145E88C2" w14:textId="09B13E84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6FB7FEBB" w14:textId="00B42F4B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1B86FE54" w14:textId="24D7AB32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00CF5181" w14:textId="2C7683C4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59A9B362" w14:textId="5E5394A3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477A097B" w14:textId="2FCA8C7A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087BE12A" w14:textId="1379CE9E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42F84C61" w14:textId="4A96FBEE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1D4BB95F" w14:textId="7D13382A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655EAE79" w14:textId="7C5844AD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614F9030" w14:textId="445B7EA5" w:rsidR="00001B13" w:rsidRDefault="00001B13" w:rsidP="00C24FD8">
      <w:pPr>
        <w:spacing w:after="0" w:line="240" w:lineRule="auto"/>
        <w:rPr>
          <w:rFonts w:cs="Times New Roman"/>
          <w:sz w:val="24"/>
          <w:szCs w:val="24"/>
        </w:rPr>
      </w:pPr>
    </w:p>
    <w:p w14:paraId="03658F2C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A324294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311F6E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8F7582" w14:textId="359E4333" w:rsidR="00C24FD8" w:rsidRPr="00C24FD8" w:rsidRDefault="00E67AD8" w:rsidP="00C24FD8">
      <w:pPr>
        <w:framePr w:w="4302" w:h="516" w:hSpace="141" w:wrap="auto" w:vAnchor="text" w:hAnchor="page" w:x="11645" w:y="-4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74296688"/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zarządzenia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62.2021 Wójta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Gminy Złotów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czerwca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bookmarkEnd w:id="0"/>
    <w:p w14:paraId="629BDF0E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C90C55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AD01B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E4A44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B3DDDB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C24FD8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5952FB84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3267A23" w14:textId="092B199C" w:rsid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B5249D" w:rsidRPr="00B5249D" w14:paraId="4C164AD4" w14:textId="77777777" w:rsidTr="00B5249D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E3A1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4B31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5704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017A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9B09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6975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8864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B5249D" w:rsidRPr="00B5249D" w14:paraId="62094357" w14:textId="77777777" w:rsidTr="00B5249D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9371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0329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FCB6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8A29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4201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E49F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93CE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</w:tr>
      <w:tr w:rsidR="00B5249D" w:rsidRPr="00B5249D" w14:paraId="56775CA8" w14:textId="77777777" w:rsidTr="00B5249D">
        <w:trPr>
          <w:trHeight w:val="47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9440A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E889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8C63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89C8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92FF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3C92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714C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</w:tr>
      <w:tr w:rsidR="00B5249D" w:rsidRPr="00B5249D" w14:paraId="650ABF9E" w14:textId="77777777" w:rsidTr="00B5249D">
        <w:trPr>
          <w:trHeight w:val="187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7006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6B99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A91F" w14:textId="77777777" w:rsidR="00B5249D" w:rsidRPr="00B5249D" w:rsidRDefault="00B5249D" w:rsidP="00B5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CA40" w14:textId="77777777" w:rsidR="00B5249D" w:rsidRPr="00B5249D" w:rsidRDefault="00B5249D" w:rsidP="00B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D7BD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2303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EA28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</w:tr>
      <w:tr w:rsidR="00B5249D" w:rsidRPr="00B5249D" w14:paraId="75BC955A" w14:textId="77777777" w:rsidTr="00B5249D">
        <w:trPr>
          <w:trHeight w:val="47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0E5A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7980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15 019 759,14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DF12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7887" w14:textId="77777777" w:rsidR="00B5249D" w:rsidRPr="00B5249D" w:rsidRDefault="00B5249D" w:rsidP="00B5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15 121 374,96</w:t>
            </w:r>
          </w:p>
        </w:tc>
      </w:tr>
    </w:tbl>
    <w:p w14:paraId="55822DCB" w14:textId="7E23A074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CF8EEF" w14:textId="30AB25FD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0DD3979" w14:textId="31F29347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08C6BC" w14:textId="65BD001F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BA9FB2" w14:textId="788D41DB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2478BA" w14:textId="38384F50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477E70" w14:textId="48CA6860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81314FA" w14:textId="2F187617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771DD5" w14:textId="6CC0472C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77582D" w14:textId="287E6D1F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2D0FA3" w14:textId="7CBD9DBA" w:rsidR="00A1711C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58EDA5" w14:textId="77777777" w:rsidR="00A1711C" w:rsidRPr="00C24FD8" w:rsidRDefault="00A1711C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2869F5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759C4B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F9BD3D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DDBEC0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EBB3AE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58CB36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778CEE1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A555C0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D74937" w14:textId="239357D7" w:rsid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9DA7B3" w14:textId="77777777" w:rsidR="00597482" w:rsidRPr="00C24FD8" w:rsidRDefault="00597482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20B21A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5D5CB2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8B9FCEB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FEA97E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0B47A6" w14:textId="2422CA55" w:rsidR="00A1711C" w:rsidRPr="00C24FD8" w:rsidRDefault="00A1711C" w:rsidP="00A1711C">
      <w:pPr>
        <w:framePr w:w="4302" w:h="516" w:hSpace="141" w:wrap="auto" w:vAnchor="text" w:hAnchor="page" w:x="11539" w:y="-15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="002F28BA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a</w:t>
      </w: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zarządzenia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62.2021 Wójta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Gminy Złotów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czerwca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6253FBB2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AEBCDC8" w14:textId="77777777" w:rsidR="00C24FD8" w:rsidRPr="00C24FD8" w:rsidRDefault="00C24FD8" w:rsidP="002F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4350BC" w14:textId="77777777" w:rsidR="00C24FD8" w:rsidRPr="00C24FD8" w:rsidRDefault="00C24FD8" w:rsidP="002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D10D1" w14:textId="77777777" w:rsidR="00C24FD8" w:rsidRPr="00C24FD8" w:rsidRDefault="00C24FD8" w:rsidP="002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AF792" w14:textId="77777777" w:rsidR="00C24FD8" w:rsidRPr="00C24FD8" w:rsidRDefault="00C24FD8" w:rsidP="002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FD8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12F8671F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F64EE8" w:rsidRPr="00F64EE8" w14:paraId="5A5474A7" w14:textId="77777777" w:rsidTr="00F64EE8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7A27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F878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E650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7948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A06A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D382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E344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F64EE8" w:rsidRPr="00F64EE8" w14:paraId="596D3A0A" w14:textId="77777777" w:rsidTr="00F64EE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1969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BCD0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7884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2AA8" w14:textId="77777777" w:rsidR="00F64EE8" w:rsidRPr="00F64EE8" w:rsidRDefault="00F64EE8" w:rsidP="00F6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4C8B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3E58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AB9A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</w:tr>
      <w:tr w:rsidR="00F64EE8" w:rsidRPr="00F64EE8" w14:paraId="2BCEABB0" w14:textId="77777777" w:rsidTr="00F64EE8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7EA7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B186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27E2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10DE" w14:textId="77777777" w:rsidR="00F64EE8" w:rsidRPr="00F64EE8" w:rsidRDefault="00F64EE8" w:rsidP="00F6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19F2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3825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DE7A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</w:tr>
      <w:tr w:rsidR="00F64EE8" w:rsidRPr="00F64EE8" w14:paraId="26E540B1" w14:textId="77777777" w:rsidTr="00F64EE8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4FB6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DA00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0685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F1F5" w14:textId="77777777" w:rsidR="00F64EE8" w:rsidRPr="00F64EE8" w:rsidRDefault="00F64EE8" w:rsidP="00F6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3572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3067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12 909,60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BF07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12 909,60</w:t>
            </w:r>
          </w:p>
        </w:tc>
      </w:tr>
      <w:tr w:rsidR="00F64EE8" w:rsidRPr="00F64EE8" w14:paraId="31227A83" w14:textId="77777777" w:rsidTr="00F64EE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9546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8980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E2FE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EE7" w14:textId="77777777" w:rsidR="00F64EE8" w:rsidRPr="00F64EE8" w:rsidRDefault="00F64EE8" w:rsidP="00F6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8B96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C0E6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1 006,08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155E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1 006,08</w:t>
            </w:r>
          </w:p>
        </w:tc>
      </w:tr>
      <w:tr w:rsidR="00F64EE8" w:rsidRPr="00F64EE8" w14:paraId="7D352030" w14:textId="77777777" w:rsidTr="00F64EE8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B262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1552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BBB6" w14:textId="77777777" w:rsidR="00F64EE8" w:rsidRPr="00F64EE8" w:rsidRDefault="00F64EE8" w:rsidP="00F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158D" w14:textId="77777777" w:rsidR="00F64EE8" w:rsidRPr="00F64EE8" w:rsidRDefault="00F64EE8" w:rsidP="00F6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934C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0929E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87 700,14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803B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87 700,14</w:t>
            </w:r>
          </w:p>
        </w:tc>
      </w:tr>
      <w:tr w:rsidR="00F64EE8" w:rsidRPr="00F64EE8" w14:paraId="15296E71" w14:textId="77777777" w:rsidTr="00F64EE8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B996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9BEA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15 019 759,14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338D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965F" w14:textId="77777777" w:rsidR="00F64EE8" w:rsidRPr="00F64EE8" w:rsidRDefault="00F64EE8" w:rsidP="00F6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15 121 374,96</w:t>
            </w:r>
          </w:p>
        </w:tc>
      </w:tr>
    </w:tbl>
    <w:p w14:paraId="5E98C3E3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09D64E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6F2D20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C24FD8" w:rsidRPr="00C24FD8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7CB0EB8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4007067" w14:textId="4B82A7C2" w:rsidR="00C24FD8" w:rsidRPr="00C24FD8" w:rsidRDefault="002F28BA" w:rsidP="00C24FD8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1" w:name="_Hlk64365509"/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51246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zarządzenia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62.2021 Wójta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Gminy Złotów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czerwca </w:t>
      </w:r>
      <w:r w:rsidRPr="00C24FD8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C24FD8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bookmarkEnd w:id="1"/>
    <w:p w14:paraId="0FE4E4CE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D8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2021 roku</w:t>
      </w:r>
    </w:p>
    <w:p w14:paraId="5B2A6DF4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C24FD8" w:rsidRPr="00C24FD8" w14:paraId="00DC2C45" w14:textId="77777777" w:rsidTr="00C6102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F8C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28A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FD9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5A6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1587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95CF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820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C24FD8" w:rsidRPr="00C24FD8" w14:paraId="56711A07" w14:textId="77777777" w:rsidTr="002F28BA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1F9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7C0E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F2F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40F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4FF4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893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D70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F28BA" w:rsidRPr="00C24FD8" w14:paraId="490E5ADB" w14:textId="77777777" w:rsidTr="00AE0884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5E4D" w14:textId="77777777" w:rsidR="002F28BA" w:rsidRPr="00C24FD8" w:rsidRDefault="002F28BA" w:rsidP="002F28B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F0F" w14:textId="3EC35E1E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1 554 000,00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92F" w14:textId="27D84DF6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589" w14:textId="77777777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1 554 000,00</w:t>
            </w:r>
          </w:p>
        </w:tc>
      </w:tr>
      <w:tr w:rsidR="00C24FD8" w:rsidRPr="00C24FD8" w14:paraId="774DC615" w14:textId="77777777" w:rsidTr="00C61025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6557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604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85F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41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F28BA" w:rsidRPr="00C24FD8" w14:paraId="7EAB93C3" w14:textId="77777777" w:rsidTr="00C00FDB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0883" w14:textId="77777777" w:rsidR="002F28BA" w:rsidRPr="00C24FD8" w:rsidRDefault="002F28BA" w:rsidP="002F28B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795" w14:textId="5B99FF47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1 128 000,00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AB3" w14:textId="130A7435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804" w14:textId="77777777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1 128 000,00</w:t>
            </w:r>
          </w:p>
        </w:tc>
      </w:tr>
      <w:tr w:rsidR="002F28BA" w:rsidRPr="00C24FD8" w14:paraId="5EA08CD0" w14:textId="77777777" w:rsidTr="00CE316F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9687" w14:textId="77777777" w:rsidR="002F28BA" w:rsidRPr="00C24FD8" w:rsidRDefault="002F28BA" w:rsidP="002F28B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819" w14:textId="315B8039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C66" w14:textId="10B4AB70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A11" w14:textId="77777777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328 000,00</w:t>
            </w:r>
          </w:p>
        </w:tc>
      </w:tr>
      <w:tr w:rsidR="00C24FD8" w:rsidRPr="00C24FD8" w14:paraId="5A3B1B83" w14:textId="77777777" w:rsidTr="00C610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0212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45B4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EA13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306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91AD" w14:textId="08C22334" w:rsidR="00C24FD8" w:rsidRPr="00C24FD8" w:rsidRDefault="002F28BA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  <w:r w:rsidR="00C24FD8"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891" w14:textId="23E4B72C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A2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C24FD8" w:rsidRPr="00C24FD8" w14:paraId="6D51761E" w14:textId="77777777" w:rsidTr="00C610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3E9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1AE2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36C2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5E1B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Dotacja dla 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Gminy Miasta Złotów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236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E7FA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5F8D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103 000,00</w:t>
            </w:r>
          </w:p>
        </w:tc>
      </w:tr>
      <w:tr w:rsidR="00C24FD8" w:rsidRPr="00C24FD8" w14:paraId="210DB61F" w14:textId="77777777" w:rsidTr="00C610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4B31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F08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C6B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CA6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C24F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B5D0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A74E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44C2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215 000,00</w:t>
            </w:r>
          </w:p>
        </w:tc>
      </w:tr>
      <w:tr w:rsidR="002F28BA" w:rsidRPr="00C24FD8" w14:paraId="4D00E9C4" w14:textId="77777777" w:rsidTr="00626F87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8F77" w14:textId="77777777" w:rsidR="002F28BA" w:rsidRPr="00C24FD8" w:rsidRDefault="002F28BA" w:rsidP="002F28B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7A7" w14:textId="4F28AFFD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030" w14:textId="0EA74813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834" w14:textId="77777777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2F28BA" w:rsidRPr="00C24FD8" w14:paraId="520A3BC6" w14:textId="77777777" w:rsidTr="00C61025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D2E" w14:textId="77777777" w:rsidR="002F28BA" w:rsidRPr="00C24FD8" w:rsidRDefault="002F28BA" w:rsidP="002F28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38B" w14:textId="77777777" w:rsidR="002F28BA" w:rsidRPr="00C24FD8" w:rsidRDefault="002F28BA" w:rsidP="002F28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06C" w14:textId="77777777" w:rsidR="002F28BA" w:rsidRPr="00C24FD8" w:rsidRDefault="002F28BA" w:rsidP="002F28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72C6" w14:textId="77777777" w:rsidR="002F28BA" w:rsidRPr="00C24FD8" w:rsidRDefault="002F28BA" w:rsidP="002F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Pomoc finansowa dla </w:t>
            </w:r>
            <w:r w:rsidRPr="00C24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z przeznaczeniem na przebudowę drogi powiatowej 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338" w14:textId="326563FD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44B" w14:textId="7F907242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685" w14:textId="77777777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</w:tr>
      <w:tr w:rsidR="00C24FD8" w:rsidRPr="00C24FD8" w14:paraId="7DBB1204" w14:textId="77777777" w:rsidTr="00C610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480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014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99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607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C24FD8" w:rsidRPr="00C24FD8" w14:paraId="70068CC7" w14:textId="77777777" w:rsidTr="00C610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1DBD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FEC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66A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DDD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C24FD8" w:rsidRPr="00C24FD8" w14:paraId="3BB2F96D" w14:textId="77777777" w:rsidTr="00C61025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91CC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2158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E578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DE6B" w14:textId="77777777" w:rsidR="00C24FD8" w:rsidRPr="00C24FD8" w:rsidRDefault="00C24FD8" w:rsidP="00C24F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70E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B69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77E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</w:tr>
      <w:tr w:rsidR="00C24FD8" w:rsidRPr="00C24FD8" w14:paraId="305C60D2" w14:textId="77777777" w:rsidTr="00C610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9D78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A64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2 407 798,00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0FA" w14:textId="07BA95EB" w:rsidR="00C24FD8" w:rsidRPr="00C24FD8" w:rsidRDefault="00CC797F" w:rsidP="00CC797F">
            <w:pPr>
              <w:tabs>
                <w:tab w:val="center" w:pos="497"/>
                <w:tab w:val="right" w:pos="994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12 909,60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EEE" w14:textId="2C0CFE31" w:rsidR="00C24FD8" w:rsidRPr="00C24FD8" w:rsidRDefault="00CC797F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2 420 707,60</w:t>
            </w:r>
          </w:p>
        </w:tc>
      </w:tr>
      <w:tr w:rsidR="00C24FD8" w:rsidRPr="00C24FD8" w14:paraId="2CD833AA" w14:textId="77777777" w:rsidTr="00C61025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264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8D1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8BF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FD8" w:rsidRPr="00C24FD8" w14:paraId="1095A1A3" w14:textId="77777777" w:rsidTr="00C610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D726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73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834 023,00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D08" w14:textId="2B0BD83E" w:rsidR="00C24FD8" w:rsidRPr="00C24FD8" w:rsidRDefault="00CC797F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12 909,60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F43" w14:textId="4CB7C9A5" w:rsidR="00C24FD8" w:rsidRPr="00C24FD8" w:rsidRDefault="00CC797F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846 932,60</w:t>
            </w:r>
          </w:p>
        </w:tc>
      </w:tr>
      <w:tr w:rsidR="00C24FD8" w:rsidRPr="00C24FD8" w14:paraId="00622B85" w14:textId="77777777" w:rsidTr="00C610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AAF4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A1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07F" w14:textId="036E4DC5" w:rsidR="00C24FD8" w:rsidRPr="00C24FD8" w:rsidRDefault="00CC797F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12 909,60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BF2" w14:textId="4CB3B53C" w:rsidR="00C24FD8" w:rsidRPr="00C24FD8" w:rsidRDefault="00CC797F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308 932,60</w:t>
            </w:r>
          </w:p>
        </w:tc>
      </w:tr>
      <w:tr w:rsidR="00C24FD8" w:rsidRPr="00C24FD8" w14:paraId="5E49B603" w14:textId="77777777" w:rsidTr="00C610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04F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19DF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9B3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221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3742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C74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0F0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C24FD8" w:rsidRPr="00C24FD8" w14:paraId="6C621D9E" w14:textId="77777777" w:rsidTr="00C610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6E3A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7872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6AEE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B2C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613D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38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048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73 000,00</w:t>
            </w:r>
          </w:p>
        </w:tc>
      </w:tr>
      <w:tr w:rsidR="00C24FD8" w:rsidRPr="00C24FD8" w14:paraId="1BD06EA8" w14:textId="77777777" w:rsidTr="00C610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3315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69B3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ACEE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314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E1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50FA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607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026835" w:rsidRPr="00C24FD8" w14:paraId="3ECA1D9D" w14:textId="77777777" w:rsidTr="00C610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6B2F" w14:textId="6326AF14" w:rsidR="00026835" w:rsidRPr="00C24FD8" w:rsidRDefault="00026835" w:rsidP="000268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AE56" w14:textId="12A920BF" w:rsidR="00026835" w:rsidRPr="00C24FD8" w:rsidRDefault="00026835" w:rsidP="000268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DEED" w14:textId="753A27EC" w:rsidR="00026835" w:rsidRPr="00C24FD8" w:rsidRDefault="00026835" w:rsidP="000268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116" w14:textId="1ABAFFCA" w:rsidR="00026835" w:rsidRPr="00C24FD8" w:rsidRDefault="00026835" w:rsidP="0002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A4C7" w14:textId="460DB913" w:rsidR="00026835" w:rsidRPr="00C24FD8" w:rsidRDefault="00026835" w:rsidP="000268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C77" w14:textId="78D0CC88" w:rsidR="00026835" w:rsidRPr="00C24FD8" w:rsidRDefault="00026835" w:rsidP="000268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E795" w14:textId="472806EE" w:rsidR="00026835" w:rsidRPr="00C24FD8" w:rsidRDefault="00026835" w:rsidP="000268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</w:tr>
      <w:tr w:rsidR="00026835" w:rsidRPr="00C24FD8" w14:paraId="660EA380" w14:textId="77777777" w:rsidTr="00C610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433E" w14:textId="42B4AFD5" w:rsidR="00026835" w:rsidRPr="00C24FD8" w:rsidRDefault="00026835" w:rsidP="000268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9A03" w14:textId="0CD045F8" w:rsidR="00026835" w:rsidRPr="00C24FD8" w:rsidRDefault="00026835" w:rsidP="000268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1B90" w14:textId="0EB322A1" w:rsidR="00026835" w:rsidRPr="00C24FD8" w:rsidRDefault="00026835" w:rsidP="000268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F2D" w14:textId="12F3B689" w:rsidR="00026835" w:rsidRPr="00C24FD8" w:rsidRDefault="00026835" w:rsidP="0002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F59" w14:textId="189AE899" w:rsidR="00026835" w:rsidRPr="00C24FD8" w:rsidRDefault="00026835" w:rsidP="000268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868B" w14:textId="69BE7707" w:rsidR="00026835" w:rsidRPr="00C24FD8" w:rsidRDefault="00026835" w:rsidP="000268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5 339,07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AD5" w14:textId="3CDDF9B5" w:rsidR="00026835" w:rsidRPr="00C24FD8" w:rsidRDefault="00026835" w:rsidP="0002683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5 339,07</w:t>
            </w:r>
          </w:p>
        </w:tc>
      </w:tr>
      <w:tr w:rsidR="00C24FD8" w:rsidRPr="00C24FD8" w14:paraId="26B664B0" w14:textId="77777777" w:rsidTr="00C610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DAC8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E386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6B6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D7B3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0DE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90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63BE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</w:tr>
      <w:tr w:rsidR="00C24FD8" w:rsidRPr="00C24FD8" w14:paraId="2501BAC6" w14:textId="77777777" w:rsidTr="00C610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86A9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C93F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D81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560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2DA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59E9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E26A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C24FD8" w:rsidRPr="00C24FD8" w14:paraId="077454CD" w14:textId="77777777" w:rsidTr="00C6102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98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55FD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A8B9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8491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93D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E19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A600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</w:tr>
      <w:tr w:rsidR="0018664D" w:rsidRPr="00C24FD8" w14:paraId="6C208C30" w14:textId="77777777" w:rsidTr="00C6102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6A35" w14:textId="77777777" w:rsidR="0018664D" w:rsidRPr="00C24FD8" w:rsidRDefault="0018664D" w:rsidP="00C61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B07" w14:textId="77777777" w:rsidR="0018664D" w:rsidRPr="00C24FD8" w:rsidRDefault="0018664D" w:rsidP="00C61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0B56" w14:textId="77777777" w:rsidR="0018664D" w:rsidRPr="00C24FD8" w:rsidRDefault="0018664D" w:rsidP="00C61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C62" w14:textId="77777777" w:rsidR="0018664D" w:rsidRPr="00C24FD8" w:rsidRDefault="0018664D" w:rsidP="00C61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2C8" w14:textId="77777777" w:rsidR="0018664D" w:rsidRPr="00C24FD8" w:rsidRDefault="0018664D" w:rsidP="00C61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61ED" w14:textId="77777777" w:rsidR="0018664D" w:rsidRPr="00C24FD8" w:rsidRDefault="0018664D" w:rsidP="00C61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0E6" w14:textId="77777777" w:rsidR="0018664D" w:rsidRPr="00C24FD8" w:rsidRDefault="0018664D" w:rsidP="00C61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24FD8" w:rsidRPr="00C24FD8" w14:paraId="67443E00" w14:textId="77777777" w:rsidTr="00C6102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742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DF3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E59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BD4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6247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BD3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53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33 023,00</w:t>
            </w:r>
          </w:p>
        </w:tc>
      </w:tr>
      <w:tr w:rsidR="00C24FD8" w:rsidRPr="00C24FD8" w14:paraId="2FA2DDDD" w14:textId="77777777" w:rsidTr="00C610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677B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F97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538 000,00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888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77B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538 000,00</w:t>
            </w:r>
          </w:p>
        </w:tc>
      </w:tr>
      <w:tr w:rsidR="00C24FD8" w:rsidRPr="00C24FD8" w14:paraId="2B94BBCD" w14:textId="77777777" w:rsidTr="00C610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3B82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A3FF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4933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0204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412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25A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8CA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</w:tr>
      <w:tr w:rsidR="00C24FD8" w:rsidRPr="00C24FD8" w14:paraId="3B0D2FF0" w14:textId="77777777" w:rsidTr="00C610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66B7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9A4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4D80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A54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8C2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783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925F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C24FD8" w:rsidRPr="00C24FD8" w14:paraId="0FDB8B3C" w14:textId="77777777" w:rsidTr="00C610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B382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4F07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059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A40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CBB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D3F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CEB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C24FD8" w:rsidRPr="00C24FD8" w14:paraId="3E0DD549" w14:textId="77777777" w:rsidTr="00C61025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488C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1533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268F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1E7C" w14:textId="77777777" w:rsidR="00C24FD8" w:rsidRPr="00C24FD8" w:rsidRDefault="00C24FD8" w:rsidP="00C24F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290D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5CA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024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C24FD8" w:rsidRPr="00C24FD8" w14:paraId="16DB7B09" w14:textId="77777777" w:rsidTr="00C61025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340D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B17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7F6C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4BEA" w14:textId="77777777" w:rsidR="00C24FD8" w:rsidRPr="00C24FD8" w:rsidRDefault="00C24FD8" w:rsidP="00C2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F9C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FA54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62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C24FD8" w:rsidRPr="00C24FD8" w14:paraId="697D6BEE" w14:textId="77777777" w:rsidTr="00C610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C9D4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7BF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C6E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432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C24FD8" w:rsidRPr="00C24FD8" w14:paraId="181D71FA" w14:textId="77777777" w:rsidTr="00C610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8B64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D74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8D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F09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C24FD8" w:rsidRPr="00C24FD8" w14:paraId="7BE7C969" w14:textId="77777777" w:rsidTr="00C61025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23C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DD66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7795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6DB1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DB9F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EB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C537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598 234,00</w:t>
            </w:r>
          </w:p>
        </w:tc>
      </w:tr>
      <w:tr w:rsidR="00C24FD8" w:rsidRPr="00C24FD8" w14:paraId="511E5AB4" w14:textId="77777777" w:rsidTr="00C610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B9B5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1246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BFC6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FF8C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7EC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F50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ED1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209 755,00</w:t>
            </w:r>
          </w:p>
        </w:tc>
      </w:tr>
      <w:tr w:rsidR="00C24FD8" w:rsidRPr="00C24FD8" w14:paraId="011EED2E" w14:textId="77777777" w:rsidTr="00C61025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92F2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0271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6931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42DB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56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481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74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70 339,00</w:t>
            </w:r>
          </w:p>
        </w:tc>
      </w:tr>
      <w:tr w:rsidR="00C24FD8" w:rsidRPr="00C24FD8" w14:paraId="515D82BF" w14:textId="77777777" w:rsidTr="00C61025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9B9C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755B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E068E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E3354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AC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C76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ECFC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486 095,00</w:t>
            </w:r>
          </w:p>
        </w:tc>
      </w:tr>
      <w:tr w:rsidR="00C24FD8" w:rsidRPr="00C24FD8" w14:paraId="40F5B116" w14:textId="77777777" w:rsidTr="00C610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B554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0620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1AC5A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DD16A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562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B14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AD3C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178 680,00</w:t>
            </w:r>
          </w:p>
        </w:tc>
      </w:tr>
      <w:tr w:rsidR="00C24FD8" w:rsidRPr="00C24FD8" w14:paraId="4D70C5B9" w14:textId="77777777" w:rsidTr="00C610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6E1D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F33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BE800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024FC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159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917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0551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18 672,00</w:t>
            </w:r>
          </w:p>
        </w:tc>
      </w:tr>
      <w:tr w:rsidR="00C24FD8" w:rsidRPr="00C24FD8" w14:paraId="30B1CB38" w14:textId="77777777" w:rsidTr="00C61025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271D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8CBC" w14:textId="77777777" w:rsidR="00C24FD8" w:rsidRPr="00C24FD8" w:rsidRDefault="00C24FD8" w:rsidP="00C24F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BE4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0806" w14:textId="77777777" w:rsidR="00C24FD8" w:rsidRPr="00C24FD8" w:rsidRDefault="00C24FD8" w:rsidP="00C24FD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885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B7A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B1F" w14:textId="77777777" w:rsidR="00C24FD8" w:rsidRPr="00C24FD8" w:rsidRDefault="00C24FD8" w:rsidP="00C24FD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2F28BA" w:rsidRPr="00C24FD8" w14:paraId="5C23CEA7" w14:textId="77777777" w:rsidTr="00C610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FDB5" w14:textId="77777777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AE4D8" w14:textId="0856718E" w:rsidR="002F28BA" w:rsidRPr="00C24FD8" w:rsidRDefault="002F28BA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3 961 798,00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F03" w14:textId="17C3BAA0" w:rsidR="002F28BA" w:rsidRPr="00C24FD8" w:rsidRDefault="00CC797F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12 909,60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6F0" w14:textId="4FA4D3CC" w:rsidR="002F28BA" w:rsidRPr="00C24FD8" w:rsidRDefault="00CC797F" w:rsidP="002F28B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3 974 707,60</w:t>
            </w:r>
          </w:p>
        </w:tc>
      </w:tr>
    </w:tbl>
    <w:p w14:paraId="64BBB1DC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FA332EB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D17EF92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A4E73F5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EC34628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46769AA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E4D5F6C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95282B5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D6D36BE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1D9DA77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D9EA6A1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A6B2616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BA1024B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AE1CB17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3391503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FE7DDE5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D3870CF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94C8E23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8F5C5DB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7B4470A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A16145D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C18036F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0489663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BBE1E5F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79FE426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C006423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60E86DB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6584803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3CF8DBA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C7D1554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5A7FB8D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26FA512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  <w:b/>
        </w:rPr>
        <w:lastRenderedPageBreak/>
        <w:t>Uzasadnienie</w:t>
      </w:r>
    </w:p>
    <w:p w14:paraId="701C9D4C" w14:textId="16A2B4B3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  <w:b/>
        </w:rPr>
        <w:t xml:space="preserve">do </w:t>
      </w:r>
      <w:r w:rsidR="00453372">
        <w:rPr>
          <w:rFonts w:ascii="Times New Roman" w:eastAsia="Calibri" w:hAnsi="Times New Roman" w:cs="Times New Roman"/>
          <w:b/>
        </w:rPr>
        <w:t xml:space="preserve">Zarządzenia nr 62.2021 Wójta </w:t>
      </w:r>
      <w:r w:rsidRPr="00C24FD8">
        <w:rPr>
          <w:rFonts w:ascii="Times New Roman" w:eastAsia="Calibri" w:hAnsi="Times New Roman" w:cs="Times New Roman"/>
          <w:b/>
        </w:rPr>
        <w:t>Gminy Złotów</w:t>
      </w:r>
    </w:p>
    <w:p w14:paraId="14CB4CD2" w14:textId="72E0FEA2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  <w:b/>
        </w:rPr>
        <w:t xml:space="preserve">z dnia </w:t>
      </w:r>
      <w:r w:rsidR="00453372">
        <w:rPr>
          <w:rFonts w:ascii="Times New Roman" w:eastAsia="Calibri" w:hAnsi="Times New Roman" w:cs="Times New Roman"/>
          <w:b/>
        </w:rPr>
        <w:t xml:space="preserve">8 czerwca </w:t>
      </w:r>
      <w:r w:rsidRPr="00C24FD8">
        <w:rPr>
          <w:rFonts w:ascii="Times New Roman" w:eastAsia="Calibri" w:hAnsi="Times New Roman" w:cs="Times New Roman"/>
          <w:b/>
        </w:rPr>
        <w:t>2021 r.</w:t>
      </w:r>
    </w:p>
    <w:p w14:paraId="564ED075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9FECE0" w14:textId="77777777" w:rsidR="00C24FD8" w:rsidRPr="00C24FD8" w:rsidRDefault="00C24FD8" w:rsidP="00C24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  <w:b/>
        </w:rPr>
        <w:t>w sprawie wprowadzenia zmian do uchwały budżetowej na 2021 rok</w:t>
      </w:r>
    </w:p>
    <w:p w14:paraId="1A4F1516" w14:textId="77777777" w:rsidR="00C24FD8" w:rsidRPr="00C24FD8" w:rsidRDefault="00C24FD8" w:rsidP="00C24FD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CDBA279" w14:textId="77777777" w:rsidR="00674A07" w:rsidRDefault="00674A07" w:rsidP="004533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589755FF" w14:textId="77777777" w:rsidR="00D601C3" w:rsidRDefault="00453372" w:rsidP="00D601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453372">
        <w:rPr>
          <w:rFonts w:ascii="Times New Roman" w:eastAsia="Calibri" w:hAnsi="Times New Roman" w:cs="Times New Roman"/>
          <w:bCs/>
        </w:rPr>
        <w:t xml:space="preserve">W </w:t>
      </w:r>
      <w:r>
        <w:rPr>
          <w:rFonts w:ascii="Times New Roman" w:eastAsia="Calibri" w:hAnsi="Times New Roman" w:cs="Times New Roman"/>
          <w:bCs/>
        </w:rPr>
        <w:t xml:space="preserve">wyniku wprowadzonych zmian do uchwały budżetowej na 2021 r. zarządzeniem Nr 62.2021 Wójta Gminy Złotów z dnia 8 czerwca 2021 r. zwiększone zostają prognozowane kwoty dochodów </w:t>
      </w:r>
      <w:r w:rsidR="00674A07">
        <w:rPr>
          <w:rFonts w:ascii="Times New Roman" w:eastAsia="Calibri" w:hAnsi="Times New Roman" w:cs="Times New Roman"/>
          <w:bCs/>
        </w:rPr>
        <w:br/>
      </w:r>
      <w:r>
        <w:rPr>
          <w:rFonts w:ascii="Times New Roman" w:eastAsia="Calibri" w:hAnsi="Times New Roman" w:cs="Times New Roman"/>
          <w:bCs/>
        </w:rPr>
        <w:t>i planowane kwoty wydatków budżetu na 2021 r.</w:t>
      </w:r>
      <w:r w:rsidR="00D601C3">
        <w:rPr>
          <w:rFonts w:ascii="Times New Roman" w:eastAsia="Calibri" w:hAnsi="Times New Roman" w:cs="Times New Roman"/>
          <w:bCs/>
        </w:rPr>
        <w:t xml:space="preserve"> </w:t>
      </w:r>
    </w:p>
    <w:p w14:paraId="7034EBB8" w14:textId="77777777" w:rsidR="00236F15" w:rsidRDefault="00236F15" w:rsidP="00D601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1BAC4ABC" w14:textId="4A1DB1A5" w:rsidR="00D601C3" w:rsidRPr="00A73514" w:rsidRDefault="00D601C3" w:rsidP="00D601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A73514">
        <w:rPr>
          <w:rFonts w:ascii="Times New Roman" w:eastAsia="Calibri" w:hAnsi="Times New Roman" w:cs="Times New Roman"/>
          <w:lang w:eastAsia="pl-PL"/>
        </w:rPr>
        <w:t xml:space="preserve">Rozdysponowano rezerwę ogólną w kwocie 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A73514">
        <w:rPr>
          <w:rFonts w:ascii="Times New Roman" w:eastAsia="Calibri" w:hAnsi="Times New Roman" w:cs="Times New Roman"/>
          <w:lang w:eastAsia="pl-PL"/>
        </w:rPr>
        <w:t xml:space="preserve">0.000,00 zł z przeznaczeniem na wydatki związane z </w:t>
      </w:r>
      <w:r>
        <w:rPr>
          <w:rFonts w:ascii="Times New Roman" w:eastAsia="Calibri" w:hAnsi="Times New Roman" w:cs="Times New Roman"/>
          <w:lang w:eastAsia="pl-PL"/>
        </w:rPr>
        <w:t xml:space="preserve">odbiorem i unieszkodliwieniem odpadów w związku z porządkowaniem terenów gminnych </w:t>
      </w:r>
      <w:r w:rsidR="007F0EEC">
        <w:rPr>
          <w:rFonts w:ascii="Times New Roman" w:eastAsia="Calibri" w:hAnsi="Times New Roman" w:cs="Times New Roman"/>
          <w:lang w:eastAsia="pl-PL"/>
        </w:rPr>
        <w:t>(</w:t>
      </w:r>
      <w:r>
        <w:rPr>
          <w:rFonts w:ascii="Times New Roman" w:eastAsia="Calibri" w:hAnsi="Times New Roman" w:cs="Times New Roman"/>
          <w:lang w:eastAsia="pl-PL"/>
        </w:rPr>
        <w:t xml:space="preserve">zwiększenie </w:t>
      </w:r>
      <w:r w:rsidR="007F0EEC">
        <w:rPr>
          <w:rFonts w:ascii="Times New Roman" w:eastAsia="Calibri" w:hAnsi="Times New Roman" w:cs="Times New Roman"/>
          <w:lang w:eastAsia="pl-PL"/>
        </w:rPr>
        <w:t xml:space="preserve">w dziale 900, rozdz. 90026 </w:t>
      </w:r>
      <w:r w:rsidR="007F0EEC" w:rsidRPr="00C24FD8">
        <w:rPr>
          <w:rFonts w:ascii="Times New Roman" w:hAnsi="Times New Roman" w:cs="Times New Roman"/>
          <w:bCs/>
          <w:color w:val="000000" w:themeColor="text1"/>
        </w:rPr>
        <w:t>§</w:t>
      </w:r>
      <w:r w:rsidR="007F0EEC">
        <w:rPr>
          <w:rFonts w:ascii="Times New Roman" w:hAnsi="Times New Roman" w:cs="Times New Roman"/>
          <w:bCs/>
          <w:color w:val="000000" w:themeColor="text1"/>
        </w:rPr>
        <w:t xml:space="preserve"> 4300 </w:t>
      </w:r>
      <w:r>
        <w:rPr>
          <w:rFonts w:ascii="Times New Roman" w:eastAsia="Calibri" w:hAnsi="Times New Roman" w:cs="Times New Roman"/>
          <w:lang w:eastAsia="pl-PL"/>
        </w:rPr>
        <w:t>o 20.000,00 zł</w:t>
      </w:r>
      <w:r w:rsidR="007F0EEC">
        <w:rPr>
          <w:rFonts w:ascii="Times New Roman" w:eastAsia="Calibri" w:hAnsi="Times New Roman" w:cs="Times New Roman"/>
          <w:lang w:eastAsia="pl-PL"/>
        </w:rPr>
        <w:t>)</w:t>
      </w:r>
      <w:r w:rsidRPr="00A73514">
        <w:rPr>
          <w:rFonts w:ascii="Times New Roman" w:eastAsia="Calibri" w:hAnsi="Times New Roman" w:cs="Times New Roman"/>
          <w:lang w:eastAsia="pl-PL"/>
        </w:rPr>
        <w:t>.</w:t>
      </w:r>
    </w:p>
    <w:p w14:paraId="5A0EDC4D" w14:textId="77777777" w:rsidR="00C24FD8" w:rsidRPr="00C24FD8" w:rsidRDefault="00C24FD8" w:rsidP="00C24F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667A5" w14:textId="6D50128B" w:rsidR="00C24FD8" w:rsidRPr="00C24FD8" w:rsidRDefault="00C24FD8" w:rsidP="00674A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4FD8">
        <w:rPr>
          <w:rFonts w:ascii="Times New Roman" w:hAnsi="Times New Roman" w:cs="Times New Roman"/>
        </w:rPr>
        <w:t>Zgodnie z zawiadomieniem Wojewody Wielkopolskiego</w:t>
      </w:r>
      <w:r w:rsidR="00453372" w:rsidRPr="0057068F">
        <w:rPr>
          <w:rFonts w:ascii="Times New Roman" w:hAnsi="Times New Roman" w:cs="Times New Roman"/>
        </w:rPr>
        <w:t xml:space="preserve"> – pismo Nr FB-I.3111.135.2021.6 </w:t>
      </w:r>
      <w:r w:rsidR="00674A07" w:rsidRPr="0057068F">
        <w:rPr>
          <w:rFonts w:ascii="Times New Roman" w:hAnsi="Times New Roman" w:cs="Times New Roman"/>
        </w:rPr>
        <w:br/>
      </w:r>
      <w:r w:rsidR="00453372" w:rsidRPr="0057068F">
        <w:rPr>
          <w:rFonts w:ascii="Times New Roman" w:hAnsi="Times New Roman" w:cs="Times New Roman"/>
        </w:rPr>
        <w:t xml:space="preserve">z dnia 27 maja 2021 r. </w:t>
      </w:r>
      <w:r w:rsidRPr="00C24FD8">
        <w:rPr>
          <w:rFonts w:ascii="Times New Roman" w:hAnsi="Times New Roman" w:cs="Times New Roman"/>
        </w:rPr>
        <w:t xml:space="preserve">zwiększono plan dochodów o kwotę </w:t>
      </w:r>
      <w:r w:rsidR="00453372" w:rsidRPr="0057068F">
        <w:rPr>
          <w:rFonts w:ascii="Times New Roman" w:hAnsi="Times New Roman" w:cs="Times New Roman"/>
        </w:rPr>
        <w:t>101.615,82</w:t>
      </w:r>
      <w:r w:rsidRPr="00C24FD8">
        <w:rPr>
          <w:rFonts w:ascii="Times New Roman" w:hAnsi="Times New Roman" w:cs="Times New Roman"/>
        </w:rPr>
        <w:t xml:space="preserve"> zł w dziale </w:t>
      </w:r>
      <w:r w:rsidR="00453372" w:rsidRPr="0057068F">
        <w:rPr>
          <w:rFonts w:ascii="Times New Roman" w:hAnsi="Times New Roman" w:cs="Times New Roman"/>
        </w:rPr>
        <w:t>801</w:t>
      </w:r>
      <w:r w:rsidRPr="00C24FD8">
        <w:rPr>
          <w:rFonts w:ascii="Times New Roman" w:hAnsi="Times New Roman" w:cs="Times New Roman"/>
        </w:rPr>
        <w:t>, rozdział 8</w:t>
      </w:r>
      <w:r w:rsidR="00453372" w:rsidRPr="0057068F">
        <w:rPr>
          <w:rFonts w:ascii="Times New Roman" w:hAnsi="Times New Roman" w:cs="Times New Roman"/>
        </w:rPr>
        <w:t>0153</w:t>
      </w:r>
      <w:r w:rsidRPr="00C24FD8">
        <w:rPr>
          <w:rFonts w:ascii="Times New Roman" w:hAnsi="Times New Roman" w:cs="Times New Roman"/>
        </w:rPr>
        <w:t xml:space="preserve">, § 2010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z przeznaczeniem na </w:t>
      </w:r>
      <w:r w:rsidR="00453372" w:rsidRPr="0057068F">
        <w:rPr>
          <w:rFonts w:ascii="Times New Roman" w:hAnsi="Times New Roman" w:cs="Times New Roman"/>
          <w:bCs/>
          <w:color w:val="000000" w:themeColor="text1"/>
        </w:rPr>
        <w:t>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oraz koszty obsługi zadania</w:t>
      </w:r>
      <w:r w:rsidR="00A50F6D" w:rsidRPr="0057068F">
        <w:rPr>
          <w:rFonts w:ascii="Times New Roman" w:hAnsi="Times New Roman" w:cs="Times New Roman"/>
          <w:bCs/>
          <w:color w:val="000000" w:themeColor="text1"/>
        </w:rPr>
        <w:t xml:space="preserve">; </w:t>
      </w:r>
      <w:r w:rsidRPr="00C24FD8">
        <w:rPr>
          <w:rFonts w:ascii="Times New Roman" w:hAnsi="Times New Roman" w:cs="Times New Roman"/>
        </w:rPr>
        <w:t xml:space="preserve">jednocześnie o tę kwotę zwiększono wydatki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(dział </w:t>
      </w:r>
      <w:r w:rsidR="00A50F6D" w:rsidRPr="0057068F">
        <w:rPr>
          <w:rFonts w:ascii="Times New Roman" w:hAnsi="Times New Roman" w:cs="Times New Roman"/>
          <w:bCs/>
          <w:color w:val="000000" w:themeColor="text1"/>
        </w:rPr>
        <w:t>801</w:t>
      </w:r>
      <w:r w:rsidRPr="00C24FD8">
        <w:rPr>
          <w:rFonts w:ascii="Times New Roman" w:hAnsi="Times New Roman" w:cs="Times New Roman"/>
          <w:bCs/>
          <w:color w:val="000000" w:themeColor="text1"/>
        </w:rPr>
        <w:t>, rozdział 8</w:t>
      </w:r>
      <w:r w:rsidR="00A50F6D" w:rsidRPr="0057068F">
        <w:rPr>
          <w:rFonts w:ascii="Times New Roman" w:hAnsi="Times New Roman" w:cs="Times New Roman"/>
          <w:bCs/>
          <w:color w:val="000000" w:themeColor="text1"/>
        </w:rPr>
        <w:t>0153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, § </w:t>
      </w:r>
      <w:r w:rsidR="00A50F6D" w:rsidRPr="0057068F">
        <w:rPr>
          <w:rFonts w:ascii="Times New Roman" w:hAnsi="Times New Roman" w:cs="Times New Roman"/>
          <w:bCs/>
          <w:color w:val="000000" w:themeColor="text1"/>
        </w:rPr>
        <w:t>2820</w:t>
      </w:r>
      <w:r w:rsidR="00674A07" w:rsidRPr="0057068F">
        <w:rPr>
          <w:rFonts w:ascii="Times New Roman" w:hAnsi="Times New Roman" w:cs="Times New Roman"/>
          <w:bCs/>
          <w:color w:val="000000" w:themeColor="text1"/>
        </w:rPr>
        <w:t xml:space="preserve"> – 12.909,60 zł</w:t>
      </w:r>
      <w:r w:rsidR="00A50F6D" w:rsidRPr="0057068F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A50F6D" w:rsidRPr="00C24FD8">
        <w:rPr>
          <w:rFonts w:ascii="Times New Roman" w:hAnsi="Times New Roman" w:cs="Times New Roman"/>
          <w:bCs/>
          <w:color w:val="000000" w:themeColor="text1"/>
        </w:rPr>
        <w:t xml:space="preserve">§ </w:t>
      </w:r>
      <w:r w:rsidR="00A50F6D" w:rsidRPr="0057068F">
        <w:rPr>
          <w:rFonts w:ascii="Times New Roman" w:hAnsi="Times New Roman" w:cs="Times New Roman"/>
          <w:bCs/>
          <w:color w:val="000000" w:themeColor="text1"/>
        </w:rPr>
        <w:t>4210</w:t>
      </w:r>
      <w:r w:rsidR="00674A07" w:rsidRPr="0057068F">
        <w:rPr>
          <w:rFonts w:ascii="Times New Roman" w:hAnsi="Times New Roman" w:cs="Times New Roman"/>
          <w:bCs/>
          <w:color w:val="000000" w:themeColor="text1"/>
        </w:rPr>
        <w:t xml:space="preserve"> – 1.006,08 zł</w:t>
      </w:r>
      <w:r w:rsidR="00A50F6D" w:rsidRPr="0057068F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674A07" w:rsidRPr="0057068F">
        <w:rPr>
          <w:rFonts w:ascii="Times New Roman" w:hAnsi="Times New Roman" w:cs="Times New Roman"/>
          <w:bCs/>
          <w:color w:val="000000" w:themeColor="text1"/>
        </w:rPr>
        <w:br/>
      </w:r>
      <w:r w:rsidR="00A50F6D" w:rsidRPr="00C24FD8">
        <w:rPr>
          <w:rFonts w:ascii="Times New Roman" w:hAnsi="Times New Roman" w:cs="Times New Roman"/>
          <w:bCs/>
          <w:color w:val="000000" w:themeColor="text1"/>
        </w:rPr>
        <w:t xml:space="preserve">§ </w:t>
      </w:r>
      <w:r w:rsidR="00A50F6D" w:rsidRPr="0057068F">
        <w:rPr>
          <w:rFonts w:ascii="Times New Roman" w:hAnsi="Times New Roman" w:cs="Times New Roman"/>
          <w:bCs/>
          <w:color w:val="000000" w:themeColor="text1"/>
        </w:rPr>
        <w:t>4240</w:t>
      </w:r>
      <w:r w:rsidR="00674A07" w:rsidRPr="0057068F">
        <w:rPr>
          <w:rFonts w:ascii="Times New Roman" w:hAnsi="Times New Roman" w:cs="Times New Roman"/>
          <w:bCs/>
          <w:color w:val="000000" w:themeColor="text1"/>
        </w:rPr>
        <w:t xml:space="preserve"> – 87 700,14 zł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). </w:t>
      </w:r>
    </w:p>
    <w:p w14:paraId="185D2E0C" w14:textId="45741F6D" w:rsidR="00B05EA5" w:rsidRPr="0057068F" w:rsidRDefault="00EA0779" w:rsidP="0057068F">
      <w:pPr>
        <w:spacing w:after="0" w:line="360" w:lineRule="auto"/>
        <w:rPr>
          <w:rFonts w:ascii="Times New Roman" w:hAnsi="Times New Roman" w:cs="Times New Roman"/>
        </w:rPr>
      </w:pPr>
    </w:p>
    <w:p w14:paraId="103F229C" w14:textId="77777777" w:rsidR="00586761" w:rsidRDefault="00586761" w:rsidP="005867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C71E4" w14:textId="77777777" w:rsidR="00586761" w:rsidRDefault="00586761" w:rsidP="00EC0A1D">
      <w:pPr>
        <w:spacing w:after="0" w:line="240" w:lineRule="auto"/>
        <w:rPr>
          <w:rFonts w:ascii="Times New Roman" w:hAnsi="Times New Roman" w:cs="Times New Roman"/>
        </w:rPr>
      </w:pPr>
    </w:p>
    <w:p w14:paraId="68F4CA23" w14:textId="77777777" w:rsidR="0057068F" w:rsidRPr="0057068F" w:rsidRDefault="0057068F" w:rsidP="00EC0A1D">
      <w:pPr>
        <w:spacing w:after="0" w:line="240" w:lineRule="auto"/>
        <w:rPr>
          <w:rFonts w:ascii="Times New Roman" w:hAnsi="Times New Roman" w:cs="Times New Roman"/>
        </w:rPr>
      </w:pPr>
    </w:p>
    <w:sectPr w:rsidR="0057068F" w:rsidRPr="0057068F" w:rsidSect="00D87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762627"/>
    <w:multiLevelType w:val="hybridMultilevel"/>
    <w:tmpl w:val="C5E691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2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D8"/>
    <w:rsid w:val="00001B13"/>
    <w:rsid w:val="00026835"/>
    <w:rsid w:val="0018664D"/>
    <w:rsid w:val="00236F15"/>
    <w:rsid w:val="002F28BA"/>
    <w:rsid w:val="003A5CBC"/>
    <w:rsid w:val="003C73D5"/>
    <w:rsid w:val="00453372"/>
    <w:rsid w:val="004A1173"/>
    <w:rsid w:val="00512463"/>
    <w:rsid w:val="0057068F"/>
    <w:rsid w:val="00586761"/>
    <w:rsid w:val="00597482"/>
    <w:rsid w:val="006326E6"/>
    <w:rsid w:val="006715E7"/>
    <w:rsid w:val="00674A07"/>
    <w:rsid w:val="00736C90"/>
    <w:rsid w:val="00753187"/>
    <w:rsid w:val="007E48D6"/>
    <w:rsid w:val="007F0EEC"/>
    <w:rsid w:val="0084234F"/>
    <w:rsid w:val="00874C58"/>
    <w:rsid w:val="008F1B2C"/>
    <w:rsid w:val="00910250"/>
    <w:rsid w:val="0092573B"/>
    <w:rsid w:val="00A1711C"/>
    <w:rsid w:val="00A50F6D"/>
    <w:rsid w:val="00A73514"/>
    <w:rsid w:val="00B5249D"/>
    <w:rsid w:val="00C24FD8"/>
    <w:rsid w:val="00C51D5C"/>
    <w:rsid w:val="00CC797F"/>
    <w:rsid w:val="00D601C3"/>
    <w:rsid w:val="00E67AD8"/>
    <w:rsid w:val="00EA0779"/>
    <w:rsid w:val="00EA50C4"/>
    <w:rsid w:val="00EC0A1D"/>
    <w:rsid w:val="00ED090E"/>
    <w:rsid w:val="00F64EE8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2BB6"/>
  <w15:chartTrackingRefBased/>
  <w15:docId w15:val="{EEC70212-C55D-4556-B5D3-DA3A031B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2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4FD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FD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4F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4FD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4FD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4FD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4FD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4FD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4FD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4FD8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FD8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4FD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4F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4F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4F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4F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4FD8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24FD8"/>
  </w:style>
  <w:style w:type="paragraph" w:styleId="Bezodstpw">
    <w:name w:val="No Spacing"/>
    <w:basedOn w:val="Normalny"/>
    <w:link w:val="BezodstpwZnak"/>
    <w:uiPriority w:val="1"/>
    <w:qFormat/>
    <w:rsid w:val="00C24FD8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FD8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C24FD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C24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4FD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C24FD8"/>
    <w:rPr>
      <w:color w:val="800080"/>
      <w:u w:val="single"/>
    </w:rPr>
  </w:style>
  <w:style w:type="paragraph" w:customStyle="1" w:styleId="msonormal0">
    <w:name w:val="msonormal"/>
    <w:basedOn w:val="Normalny"/>
    <w:rsid w:val="00C2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C24F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C24F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C24F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C24F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D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FD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F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4F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F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4F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24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2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24FD8"/>
    <w:rPr>
      <w:vertAlign w:val="superscript"/>
    </w:rPr>
  </w:style>
  <w:style w:type="character" w:styleId="Odwoaniedelikatne">
    <w:name w:val="Subtle Reference"/>
    <w:qFormat/>
    <w:rsid w:val="00C24FD8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C2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4FD8"/>
    <w:rPr>
      <w:vertAlign w:val="superscript"/>
    </w:rPr>
  </w:style>
  <w:style w:type="character" w:styleId="Numerstrony">
    <w:name w:val="page number"/>
    <w:basedOn w:val="Domylnaczcionkaakapitu"/>
    <w:rsid w:val="00C24FD8"/>
  </w:style>
  <w:style w:type="character" w:customStyle="1" w:styleId="TekstkomentarzaZnak">
    <w:name w:val="Tekst komentarza Znak"/>
    <w:basedOn w:val="Domylnaczcionkaakapitu"/>
    <w:link w:val="Tekstkomentarza"/>
    <w:semiHidden/>
    <w:rsid w:val="00C24F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C24FD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4F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24FD8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24FD8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24FD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C24FD8"/>
    <w:rPr>
      <w:smallCaps/>
      <w:color w:val="C0504D"/>
      <w:u w:val="single"/>
    </w:rPr>
  </w:style>
  <w:style w:type="paragraph" w:customStyle="1" w:styleId="xl58">
    <w:name w:val="xl58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24FD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C24FD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C24FD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C24FD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C24FD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24FD8"/>
    <w:rPr>
      <w:sz w:val="16"/>
      <w:szCs w:val="16"/>
    </w:rPr>
  </w:style>
  <w:style w:type="paragraph" w:customStyle="1" w:styleId="xl113">
    <w:name w:val="xl113"/>
    <w:basedOn w:val="Normalny"/>
    <w:rsid w:val="00C24F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C24F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C24F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C24F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C24FD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C24F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C24FD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C24FD8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C24F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C24F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C24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C24FD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C24FD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24FD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24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4FD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24FD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24FD8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FD8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24FD8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4FD8"/>
    <w:rPr>
      <w:b/>
      <w:bCs/>
    </w:rPr>
  </w:style>
  <w:style w:type="character" w:styleId="Uwydatnienie">
    <w:name w:val="Emphasis"/>
    <w:basedOn w:val="Domylnaczcionkaakapitu"/>
    <w:uiPriority w:val="20"/>
    <w:qFormat/>
    <w:rsid w:val="00C24FD8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24FD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24FD8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4FD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4FD8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C24FD8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24FD8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24FD8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24FD8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D8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C24FD8"/>
  </w:style>
  <w:style w:type="numbering" w:customStyle="1" w:styleId="Bezlisty111">
    <w:name w:val="Bez listy111"/>
    <w:next w:val="Bezlisty"/>
    <w:uiPriority w:val="99"/>
    <w:semiHidden/>
    <w:unhideWhenUsed/>
    <w:rsid w:val="00C24FD8"/>
  </w:style>
  <w:style w:type="paragraph" w:customStyle="1" w:styleId="Bezodstpw1">
    <w:name w:val="Bez odstępów1"/>
    <w:rsid w:val="00C24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24F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24F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2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C2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C24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C24FD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C24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C2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C2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C2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C24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C24F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C24F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C24F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C24F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C24F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C24F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C24FD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C24F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C24F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C24F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C24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C24FD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C24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C24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C24FD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C24F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C2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C2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C2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C2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C24F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C24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C24F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C24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C2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C24F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C24FD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C24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C24F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C24FD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C24F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C24FD8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C24F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C24FD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C2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C2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C24F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C24FD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C24FD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C24FD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C24FD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C2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C2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C24FD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C24FD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C2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C2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C2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C24F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C24FD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C24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C2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C2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C2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C24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C2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C24F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C24F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C24F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C24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C24F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C24F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C24FD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C24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C24F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C24F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C24F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C24F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C24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C24F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C24F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C24FD8"/>
  </w:style>
  <w:style w:type="paragraph" w:customStyle="1" w:styleId="xl219">
    <w:name w:val="xl219"/>
    <w:basedOn w:val="Normalny"/>
    <w:rsid w:val="00C24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C24FD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C24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C24F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C24F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C24F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C24F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C24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C24F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C24F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24FD8"/>
  </w:style>
  <w:style w:type="numbering" w:customStyle="1" w:styleId="Bezlisty3">
    <w:name w:val="Bez listy3"/>
    <w:next w:val="Bezlisty"/>
    <w:uiPriority w:val="99"/>
    <w:semiHidden/>
    <w:unhideWhenUsed/>
    <w:rsid w:val="00C24FD8"/>
  </w:style>
  <w:style w:type="numbering" w:customStyle="1" w:styleId="Bezlisty12">
    <w:name w:val="Bez listy12"/>
    <w:next w:val="Bezlisty"/>
    <w:uiPriority w:val="99"/>
    <w:semiHidden/>
    <w:unhideWhenUsed/>
    <w:rsid w:val="00C24FD8"/>
  </w:style>
  <w:style w:type="numbering" w:customStyle="1" w:styleId="Bezlisty21">
    <w:name w:val="Bez listy21"/>
    <w:next w:val="Bezlisty"/>
    <w:uiPriority w:val="99"/>
    <w:semiHidden/>
    <w:unhideWhenUsed/>
    <w:rsid w:val="00C24FD8"/>
  </w:style>
  <w:style w:type="numbering" w:customStyle="1" w:styleId="Bezlisty4">
    <w:name w:val="Bez listy4"/>
    <w:next w:val="Bezlisty"/>
    <w:uiPriority w:val="99"/>
    <w:semiHidden/>
    <w:unhideWhenUsed/>
    <w:rsid w:val="00C24FD8"/>
  </w:style>
  <w:style w:type="character" w:styleId="Tekstzastpczy">
    <w:name w:val="Placeholder Text"/>
    <w:basedOn w:val="Domylnaczcionkaakapitu"/>
    <w:uiPriority w:val="99"/>
    <w:semiHidden/>
    <w:rsid w:val="00C24FD8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C24FD8"/>
  </w:style>
  <w:style w:type="numbering" w:customStyle="1" w:styleId="Bezlisty13">
    <w:name w:val="Bez listy13"/>
    <w:next w:val="Bezlisty"/>
    <w:uiPriority w:val="99"/>
    <w:semiHidden/>
    <w:unhideWhenUsed/>
    <w:rsid w:val="00C2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2700</Words>
  <Characters>16200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2021-06-15T05:59:00Z</cp:lastPrinted>
  <dcterms:created xsi:type="dcterms:W3CDTF">2021-06-15T09:09:00Z</dcterms:created>
  <dcterms:modified xsi:type="dcterms:W3CDTF">2021-06-15T09:09:00Z</dcterms:modified>
</cp:coreProperties>
</file>